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5191"/>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5306"/>
        <w:gridCol w:w="2956"/>
      </w:tblGrid>
      <w:tr w:rsidR="00635D15" w:rsidRPr="00BD6EC3" w:rsidTr="00635D15">
        <w:trPr>
          <w:trHeight w:val="2302"/>
        </w:trPr>
        <w:tc>
          <w:tcPr>
            <w:tcW w:w="1841" w:type="dxa"/>
            <w:vAlign w:val="center"/>
          </w:tcPr>
          <w:p w:rsidR="00635D15" w:rsidRPr="00BD6EC3" w:rsidRDefault="00635D15" w:rsidP="00635D15">
            <w:pPr>
              <w:spacing w:beforeLines="20" w:before="48" w:afterLines="40" w:after="96" w:line="20" w:lineRule="atLeast"/>
              <w:jc w:val="center"/>
              <w:rPr>
                <w:rFonts w:ascii="Times New Roman" w:hAnsi="Times New Roman" w:cs="Times New Roman"/>
                <w:b/>
              </w:rPr>
            </w:pPr>
            <w:bookmarkStart w:id="0" w:name="_GoBack"/>
            <w:bookmarkEnd w:id="0"/>
          </w:p>
          <w:p w:rsidR="00635D15" w:rsidRPr="00BD6EC3" w:rsidRDefault="00635D15" w:rsidP="00635D15">
            <w:pPr>
              <w:spacing w:beforeLines="20" w:before="48" w:afterLines="40" w:after="96" w:line="20" w:lineRule="atLeast"/>
              <w:jc w:val="center"/>
              <w:rPr>
                <w:rFonts w:ascii="Times New Roman" w:hAnsi="Times New Roman" w:cs="Times New Roman"/>
                <w:b/>
              </w:rPr>
            </w:pPr>
          </w:p>
          <w:p w:rsidR="00635D15" w:rsidRPr="00BD6EC3" w:rsidRDefault="00635D15" w:rsidP="00635D15">
            <w:pPr>
              <w:spacing w:beforeLines="20" w:before="48" w:afterLines="40" w:after="96" w:line="20" w:lineRule="atLeast"/>
              <w:jc w:val="center"/>
              <w:rPr>
                <w:rFonts w:ascii="Times New Roman" w:hAnsi="Times New Roman" w:cs="Times New Roman"/>
                <w:b/>
              </w:rPr>
            </w:pPr>
          </w:p>
          <w:p w:rsidR="00635D15" w:rsidRPr="00BD6EC3" w:rsidRDefault="00635D15" w:rsidP="00635D15">
            <w:pPr>
              <w:spacing w:beforeLines="20" w:before="48" w:afterLines="40" w:after="96" w:line="20" w:lineRule="atLeast"/>
              <w:jc w:val="center"/>
              <w:rPr>
                <w:rFonts w:ascii="Times New Roman" w:hAnsi="Times New Roman" w:cs="Times New Roman"/>
              </w:rPr>
            </w:pPr>
          </w:p>
        </w:tc>
        <w:tc>
          <w:tcPr>
            <w:tcW w:w="5306" w:type="dxa"/>
            <w:vAlign w:val="center"/>
          </w:tcPr>
          <w:p w:rsidR="00635D15" w:rsidRPr="00C15400" w:rsidRDefault="00635D15" w:rsidP="00635D15">
            <w:pPr>
              <w:spacing w:beforeLines="20" w:before="48" w:afterLines="40" w:after="96" w:line="20" w:lineRule="atLeast"/>
              <w:rPr>
                <w:rFonts w:ascii="Times New Roman" w:hAnsi="Times New Roman" w:cs="Times New Roman"/>
                <w:u w:val="single"/>
              </w:rPr>
            </w:pPr>
            <w:r w:rsidRPr="00C15400">
              <w:rPr>
                <w:rFonts w:ascii="Times New Roman" w:hAnsi="Times New Roman" w:cs="Times New Roman"/>
                <w:u w:val="single"/>
              </w:rPr>
              <w:t>PHASE 2- (learning)</w:t>
            </w:r>
          </w:p>
          <w:p w:rsidR="00635D15" w:rsidRPr="00C15400" w:rsidRDefault="00635D15" w:rsidP="00635D15">
            <w:pPr>
              <w:spacing w:beforeLines="20" w:before="48" w:afterLines="40" w:after="96" w:line="20" w:lineRule="atLeast"/>
              <w:rPr>
                <w:rFonts w:ascii="Times New Roman" w:hAnsi="Times New Roman" w:cs="Times New Roman"/>
              </w:rPr>
            </w:pPr>
            <w:r w:rsidRPr="00C15400">
              <w:rPr>
                <w:rFonts w:ascii="Times New Roman" w:hAnsi="Times New Roman" w:cs="Times New Roman"/>
              </w:rPr>
              <w:t>Check  and collect  the original documents of phase two:</w:t>
            </w:r>
          </w:p>
          <w:p w:rsidR="00635D15" w:rsidRPr="00C15400" w:rsidRDefault="00635D15" w:rsidP="00635D15">
            <w:pPr>
              <w:pStyle w:val="Paragrafoelenco"/>
              <w:numPr>
                <w:ilvl w:val="0"/>
                <w:numId w:val="2"/>
              </w:numPr>
              <w:spacing w:beforeLines="20" w:before="48" w:afterLines="40" w:after="96" w:line="20" w:lineRule="atLeast"/>
              <w:rPr>
                <w:rFonts w:ascii="Times New Roman" w:hAnsi="Times New Roman" w:cs="Times New Roman"/>
              </w:rPr>
            </w:pPr>
            <w:r w:rsidRPr="00C15400">
              <w:rPr>
                <w:rFonts w:ascii="Times New Roman" w:hAnsi="Times New Roman" w:cs="Times New Roman"/>
              </w:rPr>
              <w:t>contracts  and list of participants and teachers</w:t>
            </w:r>
          </w:p>
          <w:p w:rsidR="00635D15" w:rsidRPr="00C15400" w:rsidRDefault="00635D15" w:rsidP="00635D15">
            <w:pPr>
              <w:pStyle w:val="Paragrafoelenco"/>
              <w:numPr>
                <w:ilvl w:val="0"/>
                <w:numId w:val="2"/>
              </w:numPr>
              <w:spacing w:beforeLines="20" w:before="48" w:afterLines="40" w:after="96" w:line="20" w:lineRule="atLeast"/>
              <w:rPr>
                <w:rFonts w:ascii="Times New Roman" w:hAnsi="Times New Roman" w:cs="Times New Roman"/>
              </w:rPr>
            </w:pPr>
            <w:r w:rsidRPr="00C15400">
              <w:rPr>
                <w:rFonts w:ascii="Times New Roman" w:hAnsi="Times New Roman" w:cs="Times New Roman"/>
              </w:rPr>
              <w:t>Didactic plan, register signatures and reports</w:t>
            </w:r>
          </w:p>
          <w:p w:rsidR="00635D15" w:rsidRPr="00C15400" w:rsidRDefault="00635D15" w:rsidP="00635D15">
            <w:pPr>
              <w:pStyle w:val="Paragrafoelenco"/>
              <w:numPr>
                <w:ilvl w:val="0"/>
                <w:numId w:val="2"/>
              </w:numPr>
              <w:spacing w:beforeLines="20" w:before="48" w:afterLines="40" w:after="96" w:line="20" w:lineRule="atLeast"/>
              <w:rPr>
                <w:rFonts w:ascii="Times New Roman" w:hAnsi="Times New Roman" w:cs="Times New Roman"/>
              </w:rPr>
            </w:pPr>
            <w:r w:rsidRPr="00C15400">
              <w:rPr>
                <w:rFonts w:ascii="Times New Roman" w:hAnsi="Times New Roman" w:cs="Times New Roman"/>
              </w:rPr>
              <w:t>payment receipts</w:t>
            </w:r>
          </w:p>
          <w:p w:rsidR="00635D15" w:rsidRPr="00C15400" w:rsidRDefault="00635D15" w:rsidP="00635D15">
            <w:pPr>
              <w:pStyle w:val="Paragrafoelenco"/>
              <w:numPr>
                <w:ilvl w:val="0"/>
                <w:numId w:val="2"/>
              </w:numPr>
              <w:spacing w:beforeLines="20" w:before="48" w:afterLines="40" w:after="96" w:line="20" w:lineRule="atLeast"/>
              <w:rPr>
                <w:rFonts w:ascii="Times New Roman" w:hAnsi="Times New Roman" w:cs="Times New Roman"/>
              </w:rPr>
            </w:pPr>
            <w:r w:rsidRPr="00C15400">
              <w:rPr>
                <w:rFonts w:ascii="Times New Roman" w:hAnsi="Times New Roman" w:cs="Times New Roman"/>
              </w:rPr>
              <w:t>analyses of  activity and actions during the phase 2</w:t>
            </w:r>
          </w:p>
        </w:tc>
        <w:tc>
          <w:tcPr>
            <w:tcW w:w="2956" w:type="dxa"/>
            <w:vAlign w:val="center"/>
          </w:tcPr>
          <w:p w:rsidR="00635D15" w:rsidRPr="00C15400" w:rsidRDefault="00635D15" w:rsidP="00635D15">
            <w:pPr>
              <w:spacing w:beforeLines="20" w:before="48" w:afterLines="40" w:after="96" w:line="20" w:lineRule="atLeast"/>
              <w:rPr>
                <w:rFonts w:ascii="Times New Roman" w:hAnsi="Times New Roman" w:cs="Times New Roman"/>
              </w:rPr>
            </w:pPr>
          </w:p>
          <w:p w:rsidR="00635D15" w:rsidRPr="00C15400" w:rsidRDefault="00635D15" w:rsidP="00635D15">
            <w:pPr>
              <w:spacing w:beforeLines="20" w:before="48" w:afterLines="40" w:after="96" w:line="20" w:lineRule="atLeast"/>
              <w:rPr>
                <w:rFonts w:ascii="Times New Roman" w:hAnsi="Times New Roman" w:cs="Times New Roman"/>
              </w:rPr>
            </w:pPr>
            <w:r w:rsidRPr="00C15400">
              <w:rPr>
                <w:rFonts w:ascii="Times New Roman" w:hAnsi="Times New Roman" w:cs="Times New Roman"/>
              </w:rPr>
              <w:t>Mediter  Network Aisbl</w:t>
            </w:r>
          </w:p>
          <w:p w:rsidR="00635D15" w:rsidRPr="00C15400" w:rsidRDefault="00635D15" w:rsidP="00635D15">
            <w:pPr>
              <w:spacing w:beforeLines="20" w:before="48" w:afterLines="40" w:after="96" w:line="20" w:lineRule="atLeast"/>
              <w:rPr>
                <w:rFonts w:ascii="Times New Roman" w:hAnsi="Times New Roman" w:cs="Times New Roman"/>
              </w:rPr>
            </w:pPr>
            <w:r w:rsidRPr="00C15400">
              <w:rPr>
                <w:rFonts w:ascii="Times New Roman" w:hAnsi="Times New Roman" w:cs="Times New Roman"/>
              </w:rPr>
              <w:t>Governator of Ninwa</w:t>
            </w:r>
          </w:p>
          <w:p w:rsidR="00635D15" w:rsidRPr="00C15400" w:rsidRDefault="00635D15" w:rsidP="00635D15">
            <w:pPr>
              <w:spacing w:beforeLines="20" w:before="48" w:afterLines="40" w:after="96" w:line="20" w:lineRule="atLeast"/>
              <w:rPr>
                <w:rFonts w:ascii="Times New Roman" w:hAnsi="Times New Roman" w:cs="Times New Roman"/>
              </w:rPr>
            </w:pPr>
            <w:r w:rsidRPr="00C15400">
              <w:rPr>
                <w:rFonts w:ascii="Times New Roman" w:hAnsi="Times New Roman" w:cs="Times New Roman"/>
              </w:rPr>
              <w:t>University of Mosul</w:t>
            </w:r>
          </w:p>
          <w:p w:rsidR="00635D15" w:rsidRPr="00C15400" w:rsidRDefault="00635D15" w:rsidP="00635D15">
            <w:pPr>
              <w:spacing w:beforeLines="20" w:before="48" w:afterLines="40" w:after="96" w:line="20" w:lineRule="atLeast"/>
              <w:rPr>
                <w:rFonts w:ascii="Times New Roman" w:hAnsi="Times New Roman" w:cs="Times New Roman"/>
              </w:rPr>
            </w:pPr>
            <w:r w:rsidRPr="00C15400">
              <w:rPr>
                <w:rFonts w:ascii="Times New Roman" w:hAnsi="Times New Roman" w:cs="Times New Roman"/>
              </w:rPr>
              <w:t>Women Empowerment Organization (WEO)</w:t>
            </w:r>
          </w:p>
          <w:p w:rsidR="00635D15" w:rsidRPr="00C15400" w:rsidRDefault="00635D15" w:rsidP="00635D15">
            <w:pPr>
              <w:spacing w:beforeLines="20" w:before="48" w:afterLines="40" w:after="96" w:line="20" w:lineRule="atLeast"/>
              <w:rPr>
                <w:rFonts w:ascii="Times New Roman" w:hAnsi="Times New Roman" w:cs="Times New Roman"/>
              </w:rPr>
            </w:pPr>
            <w:r w:rsidRPr="00C15400">
              <w:rPr>
                <w:rFonts w:ascii="Times New Roman" w:hAnsi="Times New Roman" w:cs="Times New Roman"/>
              </w:rPr>
              <w:t>Municipality of Mosul</w:t>
            </w:r>
          </w:p>
          <w:p w:rsidR="00635D15" w:rsidRPr="00C15400" w:rsidRDefault="00635D15" w:rsidP="00635D15">
            <w:pPr>
              <w:spacing w:beforeLines="20" w:before="48" w:afterLines="40" w:after="96" w:line="20" w:lineRule="atLeast"/>
              <w:rPr>
                <w:rFonts w:ascii="Times New Roman" w:hAnsi="Times New Roman" w:cs="Times New Roman"/>
              </w:rPr>
            </w:pPr>
          </w:p>
          <w:p w:rsidR="00635D15" w:rsidRPr="00C15400" w:rsidRDefault="00635D15" w:rsidP="00635D15">
            <w:pPr>
              <w:spacing w:beforeLines="20" w:before="48" w:afterLines="40" w:after="96" w:line="20" w:lineRule="atLeast"/>
              <w:jc w:val="center"/>
              <w:rPr>
                <w:rFonts w:ascii="Times New Roman" w:hAnsi="Times New Roman" w:cs="Times New Roman"/>
              </w:rPr>
            </w:pPr>
          </w:p>
        </w:tc>
      </w:tr>
    </w:tbl>
    <w:p w:rsidR="007E22AC" w:rsidRPr="00BD6EC3" w:rsidRDefault="007E22AC" w:rsidP="00635D15">
      <w:pPr>
        <w:spacing w:before="100" w:beforeAutospacing="1" w:after="120" w:line="20" w:lineRule="atLeast"/>
        <w:rPr>
          <w:rFonts w:ascii="Times New Roman" w:hAnsi="Times New Roman" w:cs="Times New Roman"/>
          <w:b/>
          <w:bCs/>
          <w:sz w:val="20"/>
          <w:szCs w:val="20"/>
        </w:rPr>
      </w:pPr>
    </w:p>
    <w:p w:rsidR="00635D15" w:rsidRPr="00BD6EC3" w:rsidRDefault="00635D15" w:rsidP="007E22AC">
      <w:pPr>
        <w:spacing w:before="100" w:beforeAutospacing="1" w:after="120" w:line="20" w:lineRule="atLeast"/>
        <w:ind w:left="720"/>
        <w:rPr>
          <w:rFonts w:ascii="Times New Roman" w:hAnsi="Times New Roman" w:cs="Times New Roman"/>
          <w:b/>
          <w:bCs/>
          <w:sz w:val="20"/>
          <w:szCs w:val="20"/>
        </w:rPr>
      </w:pPr>
    </w:p>
    <w:p w:rsidR="00635D15" w:rsidRPr="00BD6EC3" w:rsidRDefault="00635D15" w:rsidP="00635D15">
      <w:pPr>
        <w:spacing w:before="100" w:beforeAutospacing="1" w:after="120" w:line="20" w:lineRule="atLeast"/>
        <w:ind w:left="720"/>
        <w:jc w:val="center"/>
        <w:rPr>
          <w:rFonts w:ascii="Times New Roman" w:hAnsi="Times New Roman" w:cs="Times New Roman"/>
          <w:b/>
          <w:bCs/>
          <w:sz w:val="36"/>
          <w:szCs w:val="36"/>
        </w:rPr>
      </w:pPr>
      <w:r w:rsidRPr="00BD6EC3">
        <w:rPr>
          <w:rFonts w:ascii="Times New Roman" w:hAnsi="Times New Roman" w:cs="Times New Roman"/>
          <w:b/>
          <w:bCs/>
          <w:sz w:val="36"/>
          <w:szCs w:val="36"/>
        </w:rPr>
        <w:t>REPORT</w:t>
      </w:r>
    </w:p>
    <w:p w:rsidR="00635D15" w:rsidRPr="00C15400" w:rsidRDefault="005F4AEE" w:rsidP="005F4AEE">
      <w:pPr>
        <w:spacing w:before="100" w:beforeAutospacing="1" w:after="120" w:line="20" w:lineRule="atLeast"/>
        <w:ind w:left="720"/>
        <w:jc w:val="center"/>
        <w:rPr>
          <w:rFonts w:ascii="Times New Roman" w:hAnsi="Times New Roman" w:cs="Times New Roman"/>
          <w:b/>
          <w:bCs/>
        </w:rPr>
      </w:pPr>
      <w:r w:rsidRPr="00C15400">
        <w:rPr>
          <w:rFonts w:ascii="Times New Roman" w:hAnsi="Times New Roman" w:cs="Times New Roman"/>
          <w:b/>
          <w:bCs/>
        </w:rPr>
        <w:t xml:space="preserve">WORKSHOP 7 </w:t>
      </w:r>
      <w:r w:rsidR="00EE1719" w:rsidRPr="00C15400">
        <w:rPr>
          <w:rFonts w:ascii="Times New Roman" w:hAnsi="Times New Roman" w:cs="Times New Roman"/>
          <w:b/>
          <w:bCs/>
        </w:rPr>
        <w:t xml:space="preserve">- </w:t>
      </w:r>
      <w:r w:rsidRPr="00C15400">
        <w:rPr>
          <w:rFonts w:ascii="Times New Roman" w:hAnsi="Times New Roman" w:cs="Times New Roman"/>
          <w:b/>
          <w:bCs/>
        </w:rPr>
        <w:t>February 2016</w:t>
      </w:r>
    </w:p>
    <w:p w:rsidR="00843DDA" w:rsidRPr="00BD6EC3" w:rsidRDefault="00843DDA" w:rsidP="007E22AC">
      <w:pPr>
        <w:spacing w:before="100" w:beforeAutospacing="1" w:after="120" w:line="20" w:lineRule="atLeast"/>
        <w:ind w:left="720"/>
        <w:rPr>
          <w:rFonts w:ascii="Times New Roman" w:hAnsi="Times New Roman" w:cs="Times New Roman"/>
          <w:bCs/>
          <w:sz w:val="20"/>
          <w:szCs w:val="20"/>
        </w:rPr>
      </w:pPr>
    </w:p>
    <w:p w:rsidR="00843DDA" w:rsidRPr="00C15400" w:rsidRDefault="007E3E4C" w:rsidP="007E3E4C">
      <w:pPr>
        <w:spacing w:before="100" w:beforeAutospacing="1" w:after="120" w:line="20" w:lineRule="atLeast"/>
        <w:ind w:left="720"/>
        <w:rPr>
          <w:rFonts w:asciiTheme="majorBidi" w:hAnsiTheme="majorBidi" w:cstheme="majorBidi"/>
          <w:bCs/>
        </w:rPr>
      </w:pPr>
      <w:r w:rsidRPr="00C15400">
        <w:rPr>
          <w:rFonts w:asciiTheme="majorBidi" w:hAnsiTheme="majorBidi" w:cstheme="majorBidi"/>
          <w:bCs/>
        </w:rPr>
        <w:t>Participants at the meeting</w:t>
      </w:r>
    </w:p>
    <w:p w:rsidR="00F44099" w:rsidRPr="00C15400" w:rsidRDefault="00F44099" w:rsidP="007E3E4C">
      <w:pPr>
        <w:spacing w:after="120" w:line="20" w:lineRule="atLeast"/>
        <w:ind w:left="720"/>
        <w:rPr>
          <w:rFonts w:asciiTheme="majorBidi" w:hAnsiTheme="majorBidi" w:cstheme="majorBidi"/>
          <w:bCs/>
        </w:rPr>
      </w:pPr>
      <w:r w:rsidRPr="00C15400">
        <w:rPr>
          <w:rFonts w:asciiTheme="majorBidi" w:hAnsiTheme="majorBidi" w:cstheme="majorBidi"/>
          <w:bCs/>
        </w:rPr>
        <w:t>Victor Matteucci - MEDITER Network Aisbl</w:t>
      </w:r>
    </w:p>
    <w:p w:rsidR="00F44099" w:rsidRPr="00C15400" w:rsidRDefault="00F44099" w:rsidP="007E3E4C">
      <w:pPr>
        <w:spacing w:after="120" w:line="20" w:lineRule="atLeast"/>
        <w:ind w:left="720"/>
        <w:rPr>
          <w:rFonts w:asciiTheme="majorBidi" w:hAnsiTheme="majorBidi" w:cstheme="majorBidi"/>
          <w:bCs/>
        </w:rPr>
      </w:pPr>
      <w:r w:rsidRPr="00C15400">
        <w:rPr>
          <w:rFonts w:asciiTheme="majorBidi" w:hAnsiTheme="majorBidi" w:cstheme="majorBidi"/>
          <w:bCs/>
        </w:rPr>
        <w:t>Dorina Kulla</w:t>
      </w:r>
      <w:r w:rsidRPr="00C15400">
        <w:rPr>
          <w:rFonts w:asciiTheme="majorBidi" w:hAnsiTheme="majorBidi" w:cstheme="majorBidi"/>
        </w:rPr>
        <w:t xml:space="preserve"> - </w:t>
      </w:r>
      <w:r w:rsidRPr="00C15400">
        <w:rPr>
          <w:rFonts w:asciiTheme="majorBidi" w:hAnsiTheme="majorBidi" w:cstheme="majorBidi"/>
          <w:bCs/>
        </w:rPr>
        <w:t>MEDITER Network Aisbl</w:t>
      </w:r>
    </w:p>
    <w:p w:rsidR="00F44099" w:rsidRPr="00C15400" w:rsidRDefault="00F44099" w:rsidP="007E3E4C">
      <w:pPr>
        <w:spacing w:after="120" w:line="20" w:lineRule="atLeast"/>
        <w:ind w:left="720"/>
        <w:rPr>
          <w:rFonts w:asciiTheme="majorBidi" w:hAnsiTheme="majorBidi" w:cstheme="majorBidi"/>
          <w:bCs/>
        </w:rPr>
      </w:pPr>
      <w:r w:rsidRPr="00C15400">
        <w:rPr>
          <w:rFonts w:asciiTheme="majorBidi" w:hAnsiTheme="majorBidi" w:cstheme="majorBidi"/>
          <w:bCs/>
        </w:rPr>
        <w:t>Sondus Alraui</w:t>
      </w:r>
      <w:r w:rsidRPr="00C15400">
        <w:rPr>
          <w:rFonts w:asciiTheme="majorBidi" w:hAnsiTheme="majorBidi" w:cstheme="majorBidi"/>
        </w:rPr>
        <w:t xml:space="preserve"> - </w:t>
      </w:r>
      <w:r w:rsidRPr="00C15400">
        <w:rPr>
          <w:rFonts w:asciiTheme="majorBidi" w:hAnsiTheme="majorBidi" w:cstheme="majorBidi"/>
          <w:bCs/>
        </w:rPr>
        <w:t>MEDITER Network Aisbl</w:t>
      </w:r>
    </w:p>
    <w:p w:rsidR="00F44099" w:rsidRPr="00C15400" w:rsidRDefault="00F44099" w:rsidP="007E3E4C">
      <w:pPr>
        <w:spacing w:after="120" w:line="20" w:lineRule="atLeast"/>
        <w:ind w:left="720"/>
        <w:rPr>
          <w:rFonts w:asciiTheme="majorBidi" w:hAnsiTheme="majorBidi" w:cstheme="majorBidi"/>
          <w:bCs/>
        </w:rPr>
      </w:pPr>
      <w:r w:rsidRPr="00C15400">
        <w:rPr>
          <w:rFonts w:asciiTheme="majorBidi" w:hAnsiTheme="majorBidi" w:cstheme="majorBidi"/>
          <w:bCs/>
        </w:rPr>
        <w:t>Suzan Aref - WEO</w:t>
      </w:r>
    </w:p>
    <w:p w:rsidR="00F44099" w:rsidRPr="00C15400" w:rsidRDefault="00F44099" w:rsidP="007E3E4C">
      <w:pPr>
        <w:spacing w:after="120" w:line="20" w:lineRule="atLeast"/>
        <w:ind w:left="720"/>
        <w:rPr>
          <w:rFonts w:asciiTheme="majorBidi" w:hAnsiTheme="majorBidi" w:cstheme="majorBidi"/>
          <w:bCs/>
        </w:rPr>
      </w:pPr>
      <w:r w:rsidRPr="00C15400">
        <w:rPr>
          <w:rFonts w:asciiTheme="majorBidi" w:hAnsiTheme="majorBidi" w:cstheme="majorBidi"/>
          <w:bCs/>
        </w:rPr>
        <w:t>Saba R. Hasan - Governorate of Ninawa</w:t>
      </w:r>
    </w:p>
    <w:p w:rsidR="00F44099" w:rsidRPr="00C15400" w:rsidRDefault="00F44099" w:rsidP="007E3E4C">
      <w:pPr>
        <w:spacing w:after="120" w:line="20" w:lineRule="atLeast"/>
        <w:ind w:left="720"/>
        <w:rPr>
          <w:rFonts w:asciiTheme="majorBidi" w:hAnsiTheme="majorBidi" w:cstheme="majorBidi"/>
          <w:bCs/>
        </w:rPr>
      </w:pPr>
      <w:r w:rsidRPr="00C15400">
        <w:rPr>
          <w:rFonts w:asciiTheme="majorBidi" w:hAnsiTheme="majorBidi" w:cstheme="majorBidi"/>
          <w:bCs/>
        </w:rPr>
        <w:t>Sameem Noon - Municipality of Mosl</w:t>
      </w:r>
    </w:p>
    <w:p w:rsidR="00F44099" w:rsidRPr="00C15400" w:rsidRDefault="00F44099" w:rsidP="007E3E4C">
      <w:pPr>
        <w:spacing w:after="120" w:line="20" w:lineRule="atLeast"/>
        <w:ind w:left="720"/>
        <w:rPr>
          <w:rFonts w:asciiTheme="majorBidi" w:hAnsiTheme="majorBidi" w:cstheme="majorBidi"/>
          <w:bCs/>
        </w:rPr>
      </w:pPr>
      <w:r w:rsidRPr="00C15400">
        <w:rPr>
          <w:rFonts w:asciiTheme="majorBidi" w:hAnsiTheme="majorBidi" w:cstheme="majorBidi"/>
          <w:bCs/>
        </w:rPr>
        <w:t>Aram</w:t>
      </w:r>
      <w:r w:rsidRPr="00C15400">
        <w:rPr>
          <w:rFonts w:asciiTheme="majorBidi" w:hAnsiTheme="majorBidi" w:cstheme="majorBidi"/>
        </w:rPr>
        <w:t xml:space="preserve"> - </w:t>
      </w:r>
      <w:r w:rsidRPr="00C15400">
        <w:rPr>
          <w:rFonts w:asciiTheme="majorBidi" w:hAnsiTheme="majorBidi" w:cstheme="majorBidi"/>
          <w:bCs/>
        </w:rPr>
        <w:t>MEDITER Network Aisbl</w:t>
      </w:r>
    </w:p>
    <w:p w:rsidR="007E3E4C" w:rsidRPr="00C15400" w:rsidRDefault="00BD6EC3" w:rsidP="007E3E4C">
      <w:pPr>
        <w:spacing w:before="100" w:beforeAutospacing="1" w:after="120" w:line="20" w:lineRule="atLeast"/>
        <w:ind w:left="720"/>
        <w:rPr>
          <w:rFonts w:asciiTheme="majorBidi" w:hAnsiTheme="majorBidi" w:cstheme="majorBidi"/>
          <w:bCs/>
        </w:rPr>
      </w:pPr>
      <w:r w:rsidRPr="00C15400">
        <w:rPr>
          <w:rFonts w:asciiTheme="majorBidi" w:hAnsiTheme="majorBidi" w:cstheme="majorBidi"/>
          <w:bCs/>
        </w:rPr>
        <w:t>The first</w:t>
      </w:r>
      <w:r w:rsidR="007E3E4C" w:rsidRPr="00C15400">
        <w:rPr>
          <w:rFonts w:asciiTheme="majorBidi" w:hAnsiTheme="majorBidi" w:cstheme="majorBidi"/>
          <w:bCs/>
        </w:rPr>
        <w:t xml:space="preserve"> day of workshop started at 14:00 at WEO’s offices. The objective of the first day of </w:t>
      </w:r>
      <w:r w:rsidRPr="00C15400">
        <w:rPr>
          <w:rFonts w:asciiTheme="majorBidi" w:hAnsiTheme="majorBidi" w:cstheme="majorBidi"/>
          <w:bCs/>
        </w:rPr>
        <w:t>meeting</w:t>
      </w:r>
      <w:r w:rsidR="007E3E4C" w:rsidRPr="00C15400">
        <w:rPr>
          <w:rFonts w:asciiTheme="majorBidi" w:hAnsiTheme="majorBidi" w:cstheme="majorBidi"/>
          <w:bCs/>
        </w:rPr>
        <w:t xml:space="preserve"> was to </w:t>
      </w:r>
      <w:r w:rsidRPr="00C15400">
        <w:rPr>
          <w:rFonts w:asciiTheme="majorBidi" w:hAnsiTheme="majorBidi" w:cstheme="majorBidi"/>
          <w:bCs/>
        </w:rPr>
        <w:t>collect</w:t>
      </w:r>
      <w:r w:rsidR="007E3E4C" w:rsidRPr="00C15400">
        <w:rPr>
          <w:rFonts w:asciiTheme="majorBidi" w:hAnsiTheme="majorBidi" w:cstheme="majorBidi"/>
          <w:bCs/>
        </w:rPr>
        <w:t xml:space="preserve"> the original documentation regarding the </w:t>
      </w:r>
      <w:r w:rsidRPr="00C15400">
        <w:rPr>
          <w:rFonts w:asciiTheme="majorBidi" w:hAnsiTheme="majorBidi" w:cstheme="majorBidi"/>
          <w:bCs/>
        </w:rPr>
        <w:t>training</w:t>
      </w:r>
      <w:r w:rsidR="007E3E4C" w:rsidRPr="00C15400">
        <w:rPr>
          <w:rFonts w:asciiTheme="majorBidi" w:hAnsiTheme="majorBidi" w:cstheme="majorBidi"/>
          <w:bCs/>
        </w:rPr>
        <w:t xml:space="preserve"> activity conducted during 2015. There were verified and collected the corresponding documents related to this phase such as the contracts of the trainers, lists of participation, </w:t>
      </w:r>
      <w:r w:rsidR="006A7709" w:rsidRPr="00C15400">
        <w:rPr>
          <w:rFonts w:asciiTheme="majorBidi" w:hAnsiTheme="majorBidi" w:cstheme="majorBidi"/>
          <w:bCs/>
        </w:rPr>
        <w:t xml:space="preserve">timesheets and other relevant documents. </w:t>
      </w:r>
    </w:p>
    <w:p w:rsidR="006A7709" w:rsidRPr="00C15400" w:rsidRDefault="006A7709" w:rsidP="006A7709">
      <w:pPr>
        <w:spacing w:before="100" w:beforeAutospacing="1" w:after="120" w:line="20" w:lineRule="atLeast"/>
        <w:ind w:left="720"/>
        <w:rPr>
          <w:rFonts w:asciiTheme="majorBidi" w:hAnsiTheme="majorBidi" w:cstheme="majorBidi"/>
          <w:bCs/>
        </w:rPr>
      </w:pPr>
      <w:r w:rsidRPr="00C15400">
        <w:rPr>
          <w:rFonts w:asciiTheme="majorBidi" w:hAnsiTheme="majorBidi" w:cstheme="majorBidi"/>
          <w:bCs/>
        </w:rPr>
        <w:t xml:space="preserve">During the second phase of the project were trained 100 beneficiaries on the creation of SME and NGO. The created NGO were </w:t>
      </w:r>
      <w:r w:rsidR="00D24DE1" w:rsidRPr="00C15400">
        <w:rPr>
          <w:rFonts w:asciiTheme="majorBidi" w:hAnsiTheme="majorBidi" w:cstheme="majorBidi"/>
          <w:bCs/>
        </w:rPr>
        <w:t>legally</w:t>
      </w:r>
      <w:r w:rsidRPr="00C15400">
        <w:rPr>
          <w:rFonts w:asciiTheme="majorBidi" w:hAnsiTheme="majorBidi" w:cstheme="majorBidi"/>
          <w:bCs/>
        </w:rPr>
        <w:t xml:space="preserve"> registered and started their activities. One of the NGO, funded by 5 project beneficiaries is called “Find it” – F.IT </w:t>
      </w:r>
      <w:r w:rsidR="00D24DE1" w:rsidRPr="00C15400">
        <w:rPr>
          <w:rFonts w:asciiTheme="majorBidi" w:hAnsiTheme="majorBidi" w:cstheme="majorBidi"/>
          <w:bCs/>
        </w:rPr>
        <w:t>and has</w:t>
      </w:r>
      <w:r w:rsidRPr="00C15400">
        <w:rPr>
          <w:rFonts w:asciiTheme="majorBidi" w:hAnsiTheme="majorBidi" w:cstheme="majorBidi"/>
          <w:bCs/>
        </w:rPr>
        <w:t xml:space="preserve"> started to work on social issues concerning the displaced in Erbil. They have been providing to the refugees </w:t>
      </w:r>
      <w:r w:rsidR="00D24DE1" w:rsidRPr="00C15400">
        <w:rPr>
          <w:rFonts w:asciiTheme="majorBidi" w:hAnsiTheme="majorBidi" w:cstheme="majorBidi"/>
          <w:bCs/>
        </w:rPr>
        <w:t xml:space="preserve">free language courses, job matching services, consulting etc. </w:t>
      </w:r>
      <w:hyperlink r:id="rId8" w:history="1">
        <w:r w:rsidR="00D24DE1" w:rsidRPr="00C15400">
          <w:rPr>
            <w:rStyle w:val="Collegamentoipertestuale"/>
            <w:rFonts w:asciiTheme="majorBidi" w:hAnsiTheme="majorBidi" w:cstheme="majorBidi"/>
            <w:bCs/>
          </w:rPr>
          <w:t>https://www.facebook.com/Find-it-organization-999910916733540/?fref=ts</w:t>
        </w:r>
      </w:hyperlink>
      <w:r w:rsidR="00D24DE1" w:rsidRPr="00C15400">
        <w:rPr>
          <w:rFonts w:asciiTheme="majorBidi" w:hAnsiTheme="majorBidi" w:cstheme="majorBidi"/>
          <w:bCs/>
        </w:rPr>
        <w:t xml:space="preserve"> </w:t>
      </w:r>
    </w:p>
    <w:p w:rsidR="008100CC" w:rsidRPr="00C15400" w:rsidRDefault="008100CC" w:rsidP="006A7709">
      <w:pPr>
        <w:spacing w:before="100" w:beforeAutospacing="1" w:after="120" w:line="20" w:lineRule="atLeast"/>
        <w:ind w:left="720"/>
        <w:rPr>
          <w:rFonts w:asciiTheme="majorBidi" w:hAnsiTheme="majorBidi" w:cstheme="majorBidi"/>
          <w:bCs/>
        </w:rPr>
      </w:pPr>
      <w:r w:rsidRPr="00C15400">
        <w:rPr>
          <w:rFonts w:asciiTheme="majorBidi" w:hAnsiTheme="majorBidi" w:cstheme="majorBidi"/>
          <w:bCs/>
        </w:rPr>
        <w:t>The meeting ended at 18:00</w:t>
      </w:r>
    </w:p>
    <w:p w:rsidR="007E22AC" w:rsidRDefault="007E22AC" w:rsidP="00617C31">
      <w:pPr>
        <w:spacing w:before="100" w:beforeAutospacing="1" w:after="120" w:line="20" w:lineRule="atLeast"/>
        <w:rPr>
          <w:rFonts w:ascii="Times New Roman" w:hAnsi="Times New Roman" w:cs="Times New Roman"/>
          <w:bCs/>
          <w:sz w:val="20"/>
          <w:szCs w:val="20"/>
        </w:rPr>
      </w:pPr>
    </w:p>
    <w:p w:rsidR="00D24DE1" w:rsidRDefault="00D24DE1" w:rsidP="00617C31">
      <w:pPr>
        <w:spacing w:before="100" w:beforeAutospacing="1" w:after="120" w:line="20" w:lineRule="atLeast"/>
        <w:rPr>
          <w:rFonts w:ascii="Times New Roman" w:hAnsi="Times New Roman" w:cs="Times New Roman"/>
          <w:bCs/>
          <w:sz w:val="20"/>
          <w:szCs w:val="20"/>
        </w:rPr>
      </w:pPr>
    </w:p>
    <w:p w:rsidR="007E22AC" w:rsidRPr="00C15400" w:rsidRDefault="007E22AC" w:rsidP="007E22AC">
      <w:pPr>
        <w:spacing w:before="100" w:beforeAutospacing="1" w:after="120" w:line="20" w:lineRule="atLeast"/>
        <w:jc w:val="center"/>
        <w:rPr>
          <w:rFonts w:ascii="Times New Roman" w:hAnsi="Times New Roman" w:cs="Times New Roman"/>
          <w:b/>
          <w:bCs/>
          <w:smallCaps/>
        </w:rPr>
      </w:pPr>
      <w:r w:rsidRPr="00C15400">
        <w:rPr>
          <w:rFonts w:ascii="Times New Roman" w:hAnsi="Times New Roman" w:cs="Times New Roman"/>
          <w:b/>
          <w:bCs/>
          <w:smallCaps/>
        </w:rPr>
        <w:t>Day Two</w:t>
      </w:r>
    </w:p>
    <w:p w:rsidR="007E22AC" w:rsidRPr="00C15400" w:rsidRDefault="007E22AC" w:rsidP="007E22AC">
      <w:pPr>
        <w:jc w:val="center"/>
        <w:rPr>
          <w:rFonts w:ascii="Times New Roman" w:hAnsi="Times New Roman" w:cs="Times New Roman"/>
          <w:b/>
          <w:bCs/>
          <w:smallCaps/>
          <w:u w:val="single"/>
        </w:rPr>
      </w:pPr>
      <w:r w:rsidRPr="00C15400">
        <w:rPr>
          <w:rFonts w:ascii="Times New Roman" w:hAnsi="Times New Roman" w:cs="Times New Roman"/>
          <w:b/>
          <w:bCs/>
          <w:smallCaps/>
          <w:u w:val="single"/>
        </w:rPr>
        <w:t>8 Monday February 2016</w:t>
      </w:r>
    </w:p>
    <w:p w:rsidR="007E22AC" w:rsidRPr="00C15400" w:rsidRDefault="007E22AC" w:rsidP="007E22AC">
      <w:pPr>
        <w:pStyle w:val="Titolo1"/>
        <w:spacing w:before="100" w:beforeAutospacing="1" w:after="120" w:line="20" w:lineRule="atLeast"/>
        <w:jc w:val="both"/>
        <w:rPr>
          <w:rFonts w:ascii="Times New Roman" w:hAnsi="Times New Roman" w:cs="Times New Roman"/>
          <w:smallCaps/>
          <w:sz w:val="22"/>
          <w:szCs w:val="22"/>
        </w:rPr>
      </w:pPr>
      <w:r w:rsidRPr="00C15400">
        <w:rPr>
          <w:rFonts w:ascii="Times New Roman" w:hAnsi="Times New Roman" w:cs="Times New Roman"/>
          <w:smallCaps/>
          <w:sz w:val="22"/>
          <w:szCs w:val="22"/>
        </w:rPr>
        <w:t>PHASE Three: Next Steps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4902"/>
        <w:gridCol w:w="2580"/>
      </w:tblGrid>
      <w:tr w:rsidR="007E22AC" w:rsidRPr="00C15400" w:rsidTr="00FB0E81">
        <w:trPr>
          <w:trHeight w:val="633"/>
          <w:jc w:val="center"/>
        </w:trPr>
        <w:tc>
          <w:tcPr>
            <w:tcW w:w="1646" w:type="dxa"/>
            <w:shd w:val="pct12" w:color="auto" w:fill="auto"/>
            <w:vAlign w:val="center"/>
          </w:tcPr>
          <w:p w:rsidR="007E22AC" w:rsidRPr="00C15400" w:rsidRDefault="007E22AC" w:rsidP="00FB0E81">
            <w:pPr>
              <w:spacing w:before="100" w:beforeAutospacing="1" w:after="120" w:line="20" w:lineRule="atLeast"/>
              <w:jc w:val="center"/>
              <w:rPr>
                <w:rFonts w:ascii="Times New Roman" w:hAnsi="Times New Roman" w:cs="Times New Roman"/>
                <w:b/>
                <w:bCs/>
              </w:rPr>
            </w:pPr>
            <w:r w:rsidRPr="00C15400">
              <w:rPr>
                <w:rFonts w:ascii="Times New Roman" w:hAnsi="Times New Roman" w:cs="Times New Roman"/>
                <w:b/>
                <w:bCs/>
              </w:rPr>
              <w:t>Time</w:t>
            </w:r>
          </w:p>
        </w:tc>
        <w:tc>
          <w:tcPr>
            <w:tcW w:w="4902" w:type="dxa"/>
            <w:shd w:val="pct12" w:color="auto" w:fill="auto"/>
            <w:vAlign w:val="center"/>
          </w:tcPr>
          <w:p w:rsidR="007E22AC" w:rsidRPr="00C15400" w:rsidRDefault="007E22AC" w:rsidP="00FB0E81">
            <w:pPr>
              <w:spacing w:before="100" w:beforeAutospacing="1" w:after="120" w:line="20" w:lineRule="atLeast"/>
              <w:jc w:val="center"/>
              <w:rPr>
                <w:rFonts w:ascii="Times New Roman" w:hAnsi="Times New Roman" w:cs="Times New Roman"/>
                <w:b/>
                <w:bCs/>
              </w:rPr>
            </w:pPr>
            <w:r w:rsidRPr="00C15400">
              <w:rPr>
                <w:rFonts w:ascii="Times New Roman" w:hAnsi="Times New Roman" w:cs="Times New Roman"/>
                <w:b/>
                <w:bCs/>
              </w:rPr>
              <w:t xml:space="preserve">Session/place </w:t>
            </w:r>
          </w:p>
          <w:p w:rsidR="007E22AC" w:rsidRPr="00C15400" w:rsidRDefault="007E22AC" w:rsidP="00FB0E81">
            <w:pPr>
              <w:spacing w:before="100" w:beforeAutospacing="1" w:after="120" w:line="20" w:lineRule="atLeast"/>
              <w:jc w:val="center"/>
              <w:rPr>
                <w:rFonts w:ascii="Times New Roman" w:hAnsi="Times New Roman" w:cs="Times New Roman"/>
                <w:b/>
                <w:bCs/>
                <w:color w:val="FF0000"/>
              </w:rPr>
            </w:pPr>
          </w:p>
        </w:tc>
        <w:tc>
          <w:tcPr>
            <w:tcW w:w="2580" w:type="dxa"/>
            <w:shd w:val="pct12" w:color="auto" w:fill="auto"/>
            <w:vAlign w:val="center"/>
          </w:tcPr>
          <w:p w:rsidR="007E22AC" w:rsidRPr="00C15400" w:rsidRDefault="007E22AC" w:rsidP="00FB0E81">
            <w:pPr>
              <w:spacing w:before="100" w:beforeAutospacing="1" w:after="120" w:line="20" w:lineRule="atLeast"/>
              <w:jc w:val="center"/>
              <w:rPr>
                <w:rFonts w:ascii="Times New Roman" w:hAnsi="Times New Roman" w:cs="Times New Roman"/>
                <w:b/>
                <w:bCs/>
              </w:rPr>
            </w:pPr>
            <w:r w:rsidRPr="00C15400">
              <w:rPr>
                <w:rFonts w:ascii="Times New Roman" w:hAnsi="Times New Roman" w:cs="Times New Roman"/>
                <w:b/>
                <w:bCs/>
              </w:rPr>
              <w:t>Pertner</w:t>
            </w:r>
          </w:p>
        </w:tc>
      </w:tr>
      <w:tr w:rsidR="007E22AC" w:rsidRPr="00C15400" w:rsidTr="00FB0E81">
        <w:trPr>
          <w:trHeight w:val="1123"/>
          <w:jc w:val="center"/>
        </w:trPr>
        <w:tc>
          <w:tcPr>
            <w:tcW w:w="1646" w:type="dxa"/>
            <w:vAlign w:val="center"/>
          </w:tcPr>
          <w:p w:rsidR="007E22AC" w:rsidRPr="00C15400" w:rsidRDefault="007E22AC" w:rsidP="00E13E86">
            <w:pPr>
              <w:spacing w:beforeLines="20" w:before="48" w:afterLines="40" w:after="96" w:line="20" w:lineRule="atLeast"/>
              <w:rPr>
                <w:rFonts w:ascii="Times New Roman" w:hAnsi="Times New Roman" w:cs="Times New Roman"/>
                <w:b/>
              </w:rPr>
            </w:pPr>
            <w:r w:rsidRPr="00C15400">
              <w:rPr>
                <w:rFonts w:ascii="Times New Roman" w:hAnsi="Times New Roman" w:cs="Times New Roman"/>
                <w:b/>
              </w:rPr>
              <w:t>10:00 – 1</w:t>
            </w:r>
            <w:r w:rsidR="00E13E86" w:rsidRPr="00C15400">
              <w:rPr>
                <w:rFonts w:ascii="Times New Roman" w:hAnsi="Times New Roman" w:cs="Times New Roman"/>
                <w:b/>
              </w:rPr>
              <w:t>3</w:t>
            </w:r>
            <w:r w:rsidRPr="00C15400">
              <w:rPr>
                <w:rFonts w:ascii="Times New Roman" w:hAnsi="Times New Roman" w:cs="Times New Roman"/>
                <w:b/>
              </w:rPr>
              <w:t>:00</w:t>
            </w:r>
          </w:p>
        </w:tc>
        <w:tc>
          <w:tcPr>
            <w:tcW w:w="4902" w:type="dxa"/>
            <w:vAlign w:val="center"/>
          </w:tcPr>
          <w:p w:rsidR="007E22AC" w:rsidRPr="00C15400" w:rsidRDefault="007E22AC" w:rsidP="00FB0E81">
            <w:pPr>
              <w:spacing w:beforeLines="20" w:before="48" w:afterLines="40" w:after="96" w:line="20" w:lineRule="atLeast"/>
              <w:rPr>
                <w:rFonts w:ascii="Times New Roman" w:hAnsi="Times New Roman" w:cs="Times New Roman"/>
              </w:rPr>
            </w:pPr>
            <w:r w:rsidRPr="00C15400">
              <w:rPr>
                <w:rFonts w:ascii="Times New Roman" w:hAnsi="Times New Roman" w:cs="Times New Roman"/>
              </w:rPr>
              <w:t>Meeting with the Italian Consul Dr. Alessandra Di Pippo regarding the Phase 3.</w:t>
            </w:r>
          </w:p>
          <w:p w:rsidR="00E13E86" w:rsidRPr="00C15400" w:rsidRDefault="00E13E86" w:rsidP="00FB0E81">
            <w:pPr>
              <w:spacing w:beforeLines="20" w:before="48" w:afterLines="40" w:after="96" w:line="20" w:lineRule="atLeast"/>
              <w:rPr>
                <w:rFonts w:ascii="Times New Roman" w:hAnsi="Times New Roman" w:cs="Times New Roman"/>
              </w:rPr>
            </w:pPr>
            <w:r w:rsidRPr="00C15400">
              <w:rPr>
                <w:rFonts w:ascii="Times New Roman" w:hAnsi="Times New Roman" w:cs="Times New Roman"/>
              </w:rPr>
              <w:t>Meeting at the University of Cihan</w:t>
            </w:r>
          </w:p>
        </w:tc>
        <w:tc>
          <w:tcPr>
            <w:tcW w:w="2580" w:type="dxa"/>
            <w:vAlign w:val="center"/>
          </w:tcPr>
          <w:p w:rsidR="007E22AC" w:rsidRPr="00C15400" w:rsidRDefault="007E22AC" w:rsidP="00FB0E81">
            <w:pPr>
              <w:spacing w:beforeLines="20" w:before="48" w:afterLines="40" w:after="96" w:line="20" w:lineRule="atLeast"/>
              <w:rPr>
                <w:rFonts w:ascii="Times New Roman" w:hAnsi="Times New Roman" w:cs="Times New Roman"/>
                <w:b/>
                <w:bCs/>
              </w:rPr>
            </w:pPr>
            <w:r w:rsidRPr="00C15400">
              <w:rPr>
                <w:rFonts w:ascii="Times New Roman" w:hAnsi="Times New Roman" w:cs="Times New Roman"/>
                <w:b/>
                <w:bCs/>
              </w:rPr>
              <w:t>Mediter  Network Aisbl</w:t>
            </w:r>
          </w:p>
          <w:p w:rsidR="007E22AC" w:rsidRPr="00C15400" w:rsidRDefault="007E22AC" w:rsidP="00FB0E81">
            <w:pPr>
              <w:spacing w:beforeLines="20" w:before="48" w:afterLines="40" w:after="96" w:line="20" w:lineRule="atLeast"/>
              <w:rPr>
                <w:rFonts w:ascii="Times New Roman" w:hAnsi="Times New Roman" w:cs="Times New Roman"/>
                <w:b/>
                <w:bCs/>
              </w:rPr>
            </w:pPr>
          </w:p>
          <w:p w:rsidR="00E13E86" w:rsidRPr="00C15400" w:rsidRDefault="00E13E86" w:rsidP="00FB0E81">
            <w:pPr>
              <w:spacing w:beforeLines="20" w:before="48" w:afterLines="40" w:after="96" w:line="20" w:lineRule="atLeast"/>
              <w:rPr>
                <w:rFonts w:ascii="Times New Roman" w:hAnsi="Times New Roman" w:cs="Times New Roman"/>
                <w:b/>
                <w:bCs/>
              </w:rPr>
            </w:pPr>
            <w:r w:rsidRPr="00C15400">
              <w:rPr>
                <w:rFonts w:ascii="Times New Roman" w:hAnsi="Times New Roman" w:cs="Times New Roman"/>
                <w:b/>
                <w:bCs/>
              </w:rPr>
              <w:t>Mediter Network Aisbl and WEO</w:t>
            </w:r>
          </w:p>
        </w:tc>
      </w:tr>
      <w:tr w:rsidR="007E22AC" w:rsidRPr="00C15400" w:rsidTr="00FB0E81">
        <w:trPr>
          <w:trHeight w:val="2400"/>
          <w:jc w:val="center"/>
        </w:trPr>
        <w:tc>
          <w:tcPr>
            <w:tcW w:w="1646" w:type="dxa"/>
            <w:vAlign w:val="center"/>
          </w:tcPr>
          <w:p w:rsidR="007E22AC" w:rsidRPr="00C15400" w:rsidRDefault="00E13E86" w:rsidP="00FB0E81">
            <w:pPr>
              <w:spacing w:beforeLines="20" w:before="48" w:afterLines="40" w:after="96" w:line="20" w:lineRule="atLeast"/>
              <w:rPr>
                <w:rFonts w:ascii="Times New Roman" w:hAnsi="Times New Roman" w:cs="Times New Roman"/>
                <w:b/>
              </w:rPr>
            </w:pPr>
            <w:r w:rsidRPr="00C15400">
              <w:rPr>
                <w:rFonts w:ascii="Times New Roman" w:hAnsi="Times New Roman" w:cs="Times New Roman"/>
                <w:b/>
              </w:rPr>
              <w:t>14:00 – 16:30</w:t>
            </w:r>
          </w:p>
        </w:tc>
        <w:tc>
          <w:tcPr>
            <w:tcW w:w="4902" w:type="dxa"/>
            <w:vAlign w:val="center"/>
          </w:tcPr>
          <w:p w:rsidR="007E22AC" w:rsidRPr="00C15400" w:rsidRDefault="007E22AC" w:rsidP="00FB0E81">
            <w:pPr>
              <w:spacing w:beforeLines="20" w:before="48" w:afterLines="40" w:after="96" w:line="20" w:lineRule="atLeast"/>
              <w:rPr>
                <w:rStyle w:val="apple-converted-space"/>
                <w:rFonts w:ascii="Times New Roman" w:eastAsia="Calibri" w:hAnsi="Times New Roman" w:cs="Times New Roman"/>
                <w:bCs/>
                <w:shd w:val="clear" w:color="auto" w:fill="FFFFFF"/>
              </w:rPr>
            </w:pPr>
            <w:r w:rsidRPr="00C15400">
              <w:rPr>
                <w:rStyle w:val="hps"/>
                <w:rFonts w:ascii="Times New Roman" w:hAnsi="Times New Roman" w:cs="Times New Roman"/>
                <w:bCs/>
                <w:u w:val="single"/>
              </w:rPr>
              <w:t xml:space="preserve">PHASE 3 </w:t>
            </w:r>
          </w:p>
          <w:p w:rsidR="007E22AC" w:rsidRPr="00C15400" w:rsidRDefault="007E22AC" w:rsidP="00FB0E81">
            <w:pPr>
              <w:spacing w:beforeLines="20" w:before="48" w:afterLines="40" w:after="96" w:line="20" w:lineRule="atLeast"/>
              <w:rPr>
                <w:rStyle w:val="hps"/>
                <w:rFonts w:ascii="Times New Roman" w:hAnsi="Times New Roman" w:cs="Times New Roman"/>
                <w:bCs/>
              </w:rPr>
            </w:pPr>
            <w:r w:rsidRPr="00C15400">
              <w:rPr>
                <w:rStyle w:val="hps"/>
                <w:rFonts w:ascii="Times New Roman" w:hAnsi="Times New Roman" w:cs="Times New Roman"/>
                <w:bCs/>
              </w:rPr>
              <w:t>Creation of Microenterprises and NGO –</w:t>
            </w:r>
          </w:p>
          <w:p w:rsidR="007E22AC" w:rsidRPr="00C15400" w:rsidRDefault="007E22AC" w:rsidP="00FB0E81">
            <w:pPr>
              <w:spacing w:beforeLines="20" w:before="48" w:afterLines="40" w:after="96" w:line="20" w:lineRule="atLeast"/>
              <w:rPr>
                <w:rStyle w:val="apple-converted-space"/>
                <w:rFonts w:ascii="Times New Roman" w:eastAsia="Calibri" w:hAnsi="Times New Roman" w:cs="Times New Roman"/>
                <w:bCs/>
                <w:shd w:val="clear" w:color="auto" w:fill="FFFFFF"/>
              </w:rPr>
            </w:pPr>
            <w:r w:rsidRPr="00C15400">
              <w:rPr>
                <w:rStyle w:val="apple-converted-space"/>
                <w:rFonts w:ascii="Times New Roman" w:eastAsia="Calibri" w:hAnsi="Times New Roman" w:cs="Times New Roman"/>
                <w:bCs/>
                <w:shd w:val="clear" w:color="auto" w:fill="FFFFFF"/>
              </w:rPr>
              <w:t>acquisition documentation registration, identification of legal representatives and members</w:t>
            </w:r>
          </w:p>
          <w:p w:rsidR="007E22AC" w:rsidRPr="00C15400" w:rsidRDefault="007E22AC" w:rsidP="00FB0E81">
            <w:pPr>
              <w:spacing w:beforeLines="20" w:before="48" w:afterLines="40" w:after="96" w:line="20" w:lineRule="atLeast"/>
              <w:rPr>
                <w:rFonts w:ascii="Times New Roman" w:hAnsi="Times New Roman" w:cs="Times New Roman"/>
                <w:bCs/>
              </w:rPr>
            </w:pPr>
            <w:r w:rsidRPr="00C15400">
              <w:rPr>
                <w:rStyle w:val="hps"/>
                <w:rFonts w:ascii="Times New Roman" w:hAnsi="Times New Roman" w:cs="Times New Roman"/>
                <w:bCs/>
              </w:rPr>
              <w:t>Testing of the Incubator</w:t>
            </w:r>
          </w:p>
          <w:p w:rsidR="007E22AC" w:rsidRPr="00C15400" w:rsidRDefault="007E22AC" w:rsidP="007E22AC">
            <w:pPr>
              <w:pStyle w:val="Paragrafoelenco"/>
              <w:numPr>
                <w:ilvl w:val="0"/>
                <w:numId w:val="1"/>
              </w:numPr>
              <w:spacing w:beforeLines="20" w:before="48" w:afterLines="40" w:after="96" w:line="20" w:lineRule="atLeast"/>
              <w:rPr>
                <w:rFonts w:ascii="Times New Roman" w:hAnsi="Times New Roman" w:cs="Times New Roman"/>
                <w:bCs/>
              </w:rPr>
            </w:pPr>
            <w:r w:rsidRPr="00C15400">
              <w:rPr>
                <w:rFonts w:ascii="Times New Roman" w:hAnsi="Times New Roman" w:cs="Times New Roman"/>
                <w:bCs/>
              </w:rPr>
              <w:t xml:space="preserve">Main purpose of the Incubator </w:t>
            </w:r>
          </w:p>
          <w:p w:rsidR="007E22AC" w:rsidRPr="00C15400" w:rsidRDefault="007E22AC" w:rsidP="007E22AC">
            <w:pPr>
              <w:pStyle w:val="Paragrafoelenco"/>
              <w:numPr>
                <w:ilvl w:val="0"/>
                <w:numId w:val="1"/>
              </w:numPr>
              <w:spacing w:beforeLines="20" w:before="48" w:afterLines="40" w:after="96" w:line="20" w:lineRule="atLeast"/>
              <w:rPr>
                <w:rFonts w:ascii="Times New Roman" w:hAnsi="Times New Roman" w:cs="Times New Roman"/>
                <w:bCs/>
              </w:rPr>
            </w:pPr>
            <w:r w:rsidRPr="00C15400">
              <w:rPr>
                <w:rFonts w:ascii="Times New Roman" w:hAnsi="Times New Roman" w:cs="Times New Roman"/>
                <w:bCs/>
              </w:rPr>
              <w:t xml:space="preserve">Incubator location  and Staff </w:t>
            </w:r>
          </w:p>
          <w:p w:rsidR="007E22AC" w:rsidRPr="00C15400" w:rsidRDefault="007E22AC" w:rsidP="007E22AC">
            <w:pPr>
              <w:pStyle w:val="Paragrafoelenco"/>
              <w:numPr>
                <w:ilvl w:val="0"/>
                <w:numId w:val="1"/>
              </w:numPr>
              <w:spacing w:beforeLines="20" w:before="48" w:afterLines="40" w:after="96" w:line="20" w:lineRule="atLeast"/>
              <w:rPr>
                <w:rFonts w:ascii="Times New Roman" w:hAnsi="Times New Roman" w:cs="Times New Roman"/>
                <w:bCs/>
              </w:rPr>
            </w:pPr>
            <w:r w:rsidRPr="00C15400">
              <w:rPr>
                <w:rFonts w:ascii="Times New Roman" w:hAnsi="Times New Roman" w:cs="Times New Roman"/>
                <w:bCs/>
              </w:rPr>
              <w:t>Budget and incubator Activity</w:t>
            </w:r>
          </w:p>
        </w:tc>
        <w:tc>
          <w:tcPr>
            <w:tcW w:w="2580" w:type="dxa"/>
            <w:vAlign w:val="center"/>
          </w:tcPr>
          <w:p w:rsidR="007E22AC" w:rsidRPr="00C15400" w:rsidRDefault="007E22AC" w:rsidP="00FB0E81">
            <w:pPr>
              <w:spacing w:beforeLines="20" w:before="48" w:afterLines="40" w:after="96" w:line="20" w:lineRule="atLeast"/>
              <w:rPr>
                <w:rFonts w:ascii="Times New Roman" w:hAnsi="Times New Roman" w:cs="Times New Roman"/>
                <w:b/>
                <w:bCs/>
              </w:rPr>
            </w:pPr>
            <w:r w:rsidRPr="00C15400">
              <w:rPr>
                <w:rFonts w:ascii="Times New Roman" w:hAnsi="Times New Roman" w:cs="Times New Roman"/>
                <w:b/>
                <w:bCs/>
              </w:rPr>
              <w:t>All partners</w:t>
            </w:r>
          </w:p>
        </w:tc>
      </w:tr>
      <w:tr w:rsidR="007E22AC" w:rsidRPr="00C15400" w:rsidTr="00FB0E81">
        <w:trPr>
          <w:trHeight w:val="1510"/>
          <w:jc w:val="center"/>
        </w:trPr>
        <w:tc>
          <w:tcPr>
            <w:tcW w:w="1646" w:type="dxa"/>
            <w:vAlign w:val="center"/>
          </w:tcPr>
          <w:p w:rsidR="007E22AC" w:rsidRPr="00C15400" w:rsidRDefault="00E13E86" w:rsidP="00FB0E81">
            <w:pPr>
              <w:spacing w:beforeLines="20" w:before="48" w:afterLines="40" w:after="96" w:line="20" w:lineRule="atLeast"/>
              <w:rPr>
                <w:rFonts w:ascii="Times New Roman" w:hAnsi="Times New Roman" w:cs="Times New Roman"/>
                <w:b/>
                <w:rtl/>
                <w:lang w:bidi="ar-JO"/>
              </w:rPr>
            </w:pPr>
            <w:r w:rsidRPr="00C15400">
              <w:rPr>
                <w:rFonts w:ascii="Times New Roman" w:hAnsi="Times New Roman" w:cs="Times New Roman"/>
                <w:b/>
              </w:rPr>
              <w:t>16:3</w:t>
            </w:r>
            <w:r w:rsidR="007E22AC" w:rsidRPr="00C15400">
              <w:rPr>
                <w:rFonts w:ascii="Times New Roman" w:hAnsi="Times New Roman" w:cs="Times New Roman"/>
                <w:b/>
              </w:rPr>
              <w:t>0- 18:30</w:t>
            </w:r>
          </w:p>
        </w:tc>
        <w:tc>
          <w:tcPr>
            <w:tcW w:w="4902" w:type="dxa"/>
            <w:vAlign w:val="center"/>
          </w:tcPr>
          <w:p w:rsidR="007E22AC" w:rsidRPr="00C15400" w:rsidRDefault="007E22AC" w:rsidP="00FB0E81">
            <w:pPr>
              <w:spacing w:beforeLines="20" w:before="48" w:afterLines="40" w:after="96" w:line="20" w:lineRule="atLeast"/>
              <w:rPr>
                <w:rStyle w:val="apple-converted-space"/>
                <w:rFonts w:ascii="Times New Roman" w:eastAsia="Calibri" w:hAnsi="Times New Roman" w:cs="Times New Roman"/>
                <w:shd w:val="clear" w:color="auto" w:fill="FFFFFF"/>
              </w:rPr>
            </w:pPr>
            <w:r w:rsidRPr="00C15400">
              <w:rPr>
                <w:rStyle w:val="hps"/>
                <w:rFonts w:ascii="Times New Roman" w:hAnsi="Times New Roman" w:cs="Times New Roman"/>
                <w:u w:val="single"/>
              </w:rPr>
              <w:t>PHASE 3</w:t>
            </w:r>
            <w:r w:rsidRPr="00C15400">
              <w:rPr>
                <w:rStyle w:val="hps"/>
                <w:rFonts w:ascii="Times New Roman" w:hAnsi="Times New Roman" w:cs="Times New Roman"/>
              </w:rPr>
              <w:t xml:space="preserve"> </w:t>
            </w:r>
          </w:p>
          <w:p w:rsidR="007E22AC" w:rsidRPr="00C15400" w:rsidRDefault="00C15400" w:rsidP="00FB0E81">
            <w:pPr>
              <w:spacing w:beforeLines="20" w:before="48" w:afterLines="40" w:after="96" w:line="20" w:lineRule="atLeast"/>
              <w:rPr>
                <w:rStyle w:val="hps"/>
                <w:rFonts w:ascii="Times New Roman" w:hAnsi="Times New Roman" w:cs="Times New Roman"/>
              </w:rPr>
            </w:pPr>
            <w:r>
              <w:rPr>
                <w:rStyle w:val="hps"/>
                <w:rFonts w:ascii="Times New Roman" w:hAnsi="Times New Roman" w:cs="Times New Roman"/>
              </w:rPr>
              <w:t>Stages in Palermo and in Brus</w:t>
            </w:r>
            <w:r w:rsidRPr="00C15400">
              <w:rPr>
                <w:rStyle w:val="hps"/>
                <w:rFonts w:ascii="Times New Roman" w:hAnsi="Times New Roman" w:cs="Times New Roman"/>
              </w:rPr>
              <w:t>sels</w:t>
            </w:r>
          </w:p>
          <w:p w:rsidR="007E22AC" w:rsidRPr="00C15400" w:rsidRDefault="007E22AC" w:rsidP="00FB0E81">
            <w:pPr>
              <w:spacing w:beforeLines="20" w:before="48" w:afterLines="40" w:after="96" w:line="20" w:lineRule="atLeast"/>
              <w:rPr>
                <w:rFonts w:ascii="Times New Roman" w:hAnsi="Times New Roman" w:cs="Times New Roman"/>
              </w:rPr>
            </w:pPr>
            <w:r w:rsidRPr="00C15400">
              <w:rPr>
                <w:rStyle w:val="hps"/>
                <w:rFonts w:ascii="Times New Roman" w:hAnsi="Times New Roman" w:cs="Times New Roman"/>
              </w:rPr>
              <w:t>Organization, period and  Objectives</w:t>
            </w:r>
          </w:p>
          <w:p w:rsidR="007E22AC" w:rsidRPr="00C15400" w:rsidRDefault="007E22AC" w:rsidP="00FB0E81">
            <w:pPr>
              <w:spacing w:beforeLines="20" w:before="48" w:afterLines="40" w:after="96" w:line="20" w:lineRule="atLeast"/>
              <w:rPr>
                <w:rFonts w:ascii="Times New Roman" w:hAnsi="Times New Roman" w:cs="Times New Roman"/>
              </w:rPr>
            </w:pPr>
          </w:p>
        </w:tc>
        <w:tc>
          <w:tcPr>
            <w:tcW w:w="2580" w:type="dxa"/>
            <w:vAlign w:val="center"/>
          </w:tcPr>
          <w:p w:rsidR="007E22AC" w:rsidRPr="00C15400" w:rsidRDefault="007E22AC" w:rsidP="00FB0E81">
            <w:pPr>
              <w:spacing w:beforeLines="20" w:before="48" w:afterLines="40" w:after="96" w:line="20" w:lineRule="atLeast"/>
              <w:rPr>
                <w:rFonts w:ascii="Times New Roman" w:hAnsi="Times New Roman" w:cs="Times New Roman"/>
                <w:b/>
                <w:bCs/>
              </w:rPr>
            </w:pPr>
          </w:p>
          <w:p w:rsidR="007E22AC" w:rsidRPr="00C15400" w:rsidRDefault="007E22AC" w:rsidP="00FB0E81">
            <w:pPr>
              <w:spacing w:beforeLines="20" w:before="48" w:afterLines="40" w:after="96" w:line="20" w:lineRule="atLeast"/>
              <w:rPr>
                <w:rFonts w:ascii="Times New Roman" w:hAnsi="Times New Roman" w:cs="Times New Roman"/>
                <w:b/>
                <w:bCs/>
              </w:rPr>
            </w:pPr>
            <w:r w:rsidRPr="00C15400">
              <w:rPr>
                <w:rFonts w:ascii="Times New Roman" w:hAnsi="Times New Roman" w:cs="Times New Roman"/>
                <w:b/>
                <w:bCs/>
              </w:rPr>
              <w:t xml:space="preserve">All Partners </w:t>
            </w:r>
          </w:p>
          <w:p w:rsidR="007E22AC" w:rsidRPr="00C15400" w:rsidRDefault="007E22AC" w:rsidP="00FB0E81">
            <w:pPr>
              <w:spacing w:beforeLines="20" w:before="48" w:afterLines="40" w:after="96" w:line="20" w:lineRule="atLeast"/>
              <w:rPr>
                <w:rFonts w:ascii="Times New Roman" w:hAnsi="Times New Roman" w:cs="Times New Roman"/>
                <w:b/>
                <w:bCs/>
              </w:rPr>
            </w:pPr>
          </w:p>
        </w:tc>
      </w:tr>
      <w:tr w:rsidR="007E22AC" w:rsidRPr="00C15400" w:rsidTr="00FB0E81">
        <w:trPr>
          <w:trHeight w:val="627"/>
          <w:jc w:val="center"/>
        </w:trPr>
        <w:tc>
          <w:tcPr>
            <w:tcW w:w="1646" w:type="dxa"/>
            <w:vAlign w:val="center"/>
          </w:tcPr>
          <w:p w:rsidR="007E22AC" w:rsidRPr="00C15400" w:rsidRDefault="007E22AC" w:rsidP="00FB0E81">
            <w:pPr>
              <w:spacing w:beforeLines="20" w:before="48" w:afterLines="40" w:after="96" w:line="20" w:lineRule="atLeast"/>
              <w:rPr>
                <w:rFonts w:ascii="Times New Roman" w:hAnsi="Times New Roman" w:cs="Times New Roman"/>
                <w:b/>
              </w:rPr>
            </w:pPr>
            <w:r w:rsidRPr="00C15400">
              <w:rPr>
                <w:rFonts w:ascii="Times New Roman" w:hAnsi="Times New Roman" w:cs="Times New Roman"/>
                <w:b/>
              </w:rPr>
              <w:t>19:30- 20:20</w:t>
            </w:r>
          </w:p>
        </w:tc>
        <w:tc>
          <w:tcPr>
            <w:tcW w:w="4902" w:type="dxa"/>
            <w:tcBorders>
              <w:bottom w:val="single" w:sz="4" w:space="0" w:color="auto"/>
            </w:tcBorders>
            <w:vAlign w:val="center"/>
          </w:tcPr>
          <w:p w:rsidR="007E22AC" w:rsidRPr="00C15400" w:rsidRDefault="007E22AC" w:rsidP="00FB0E81">
            <w:pPr>
              <w:spacing w:beforeLines="20" w:before="48" w:afterLines="40" w:after="96" w:line="20" w:lineRule="atLeast"/>
              <w:rPr>
                <w:rStyle w:val="hps"/>
                <w:rFonts w:ascii="Times New Roman" w:hAnsi="Times New Roman" w:cs="Times New Roman"/>
                <w:u w:val="single"/>
              </w:rPr>
            </w:pPr>
            <w:r w:rsidRPr="00C15400">
              <w:rPr>
                <w:rFonts w:ascii="Times New Roman" w:hAnsi="Times New Roman" w:cs="Times New Roman"/>
              </w:rPr>
              <w:t>Meeting with Bashar Kiki Chairman of the Board of Nineveh province and the new Governor</w:t>
            </w:r>
          </w:p>
        </w:tc>
        <w:tc>
          <w:tcPr>
            <w:tcW w:w="2580" w:type="dxa"/>
            <w:vAlign w:val="center"/>
          </w:tcPr>
          <w:p w:rsidR="007E22AC" w:rsidRPr="00C15400" w:rsidRDefault="007E22AC" w:rsidP="00FB0E81">
            <w:pPr>
              <w:spacing w:beforeLines="20" w:before="48" w:afterLines="40" w:after="96" w:line="20" w:lineRule="atLeast"/>
              <w:rPr>
                <w:rFonts w:ascii="Times New Roman" w:hAnsi="Times New Roman" w:cs="Times New Roman"/>
                <w:b/>
                <w:bCs/>
              </w:rPr>
            </w:pPr>
            <w:r w:rsidRPr="00C15400">
              <w:rPr>
                <w:rFonts w:ascii="Times New Roman" w:hAnsi="Times New Roman" w:cs="Times New Roman"/>
                <w:b/>
                <w:bCs/>
              </w:rPr>
              <w:t>Mediter  Network Aisbl</w:t>
            </w:r>
          </w:p>
          <w:p w:rsidR="007E22AC" w:rsidRPr="00C15400" w:rsidRDefault="007E22AC" w:rsidP="00FB0E81">
            <w:pPr>
              <w:spacing w:beforeLines="20" w:before="48" w:afterLines="40" w:after="96" w:line="20" w:lineRule="atLeast"/>
              <w:rPr>
                <w:rFonts w:ascii="Times New Roman" w:hAnsi="Times New Roman" w:cs="Times New Roman"/>
                <w:b/>
                <w:bCs/>
              </w:rPr>
            </w:pPr>
            <w:r w:rsidRPr="00C15400">
              <w:rPr>
                <w:rFonts w:ascii="Times New Roman" w:hAnsi="Times New Roman" w:cs="Times New Roman"/>
                <w:b/>
                <w:bCs/>
              </w:rPr>
              <w:t>Governator of Ninwa</w:t>
            </w:r>
          </w:p>
          <w:p w:rsidR="007E22AC" w:rsidRPr="00C15400" w:rsidRDefault="007E22AC" w:rsidP="00FB0E81">
            <w:pPr>
              <w:spacing w:beforeLines="20" w:before="48" w:afterLines="40" w:after="96" w:line="20" w:lineRule="atLeast"/>
              <w:rPr>
                <w:rFonts w:ascii="Times New Roman" w:hAnsi="Times New Roman" w:cs="Times New Roman"/>
                <w:b/>
                <w:bCs/>
              </w:rPr>
            </w:pPr>
          </w:p>
        </w:tc>
      </w:tr>
    </w:tbl>
    <w:p w:rsidR="007E22AC" w:rsidRPr="00BD6EC3" w:rsidRDefault="007E22AC" w:rsidP="007E22AC">
      <w:pPr>
        <w:rPr>
          <w:rFonts w:ascii="Times New Roman" w:hAnsi="Times New Roman" w:cs="Times New Roman"/>
          <w:sz w:val="20"/>
          <w:szCs w:val="20"/>
        </w:rPr>
      </w:pPr>
    </w:p>
    <w:p w:rsidR="00F715A5" w:rsidRPr="00C15400" w:rsidRDefault="008100CC" w:rsidP="005E72CC">
      <w:pPr>
        <w:rPr>
          <w:rFonts w:asciiTheme="majorBidi" w:hAnsiTheme="majorBidi" w:cstheme="majorBidi"/>
        </w:rPr>
      </w:pPr>
      <w:r w:rsidRPr="00C15400">
        <w:rPr>
          <w:rFonts w:asciiTheme="majorBidi" w:hAnsiTheme="majorBidi" w:cstheme="majorBidi"/>
        </w:rPr>
        <w:t xml:space="preserve">The second day at 10:00 the project manager and the administrative staff of MEDITER </w:t>
      </w:r>
      <w:r w:rsidR="00A73F3A" w:rsidRPr="00C15400">
        <w:rPr>
          <w:rFonts w:asciiTheme="majorBidi" w:hAnsiTheme="majorBidi" w:cstheme="majorBidi"/>
        </w:rPr>
        <w:t>meet with the Italian Consulate in Erbil Dr. Di Pippo. The objective of this meeting was the visa procedures for the Iraqi partners and Iraqi delegation members.</w:t>
      </w:r>
      <w:r w:rsidR="000D7D16" w:rsidRPr="00C15400">
        <w:rPr>
          <w:rFonts w:asciiTheme="majorBidi" w:hAnsiTheme="majorBidi" w:cstheme="majorBidi"/>
        </w:rPr>
        <w:t xml:space="preserve"> After explaining the project to the new Counsellor and the activities the project manager asked for the documents that should be presented at the consulate for obtaining a visa and the time requested for it. </w:t>
      </w:r>
      <w:r w:rsidR="00F715A5" w:rsidRPr="00C15400">
        <w:rPr>
          <w:rFonts w:asciiTheme="majorBidi" w:hAnsiTheme="majorBidi" w:cstheme="majorBidi"/>
        </w:rPr>
        <w:t xml:space="preserve">The Italian Consulate offered their full support regarding the project and the visa </w:t>
      </w:r>
      <w:r w:rsidR="005E72CC" w:rsidRPr="00C15400">
        <w:rPr>
          <w:rFonts w:asciiTheme="majorBidi" w:hAnsiTheme="majorBidi" w:cstheme="majorBidi"/>
        </w:rPr>
        <w:t>procedures. The</w:t>
      </w:r>
      <w:r w:rsidR="00F715A5" w:rsidRPr="00C15400">
        <w:rPr>
          <w:rFonts w:asciiTheme="majorBidi" w:hAnsiTheme="majorBidi" w:cstheme="majorBidi"/>
        </w:rPr>
        <w:t xml:space="preserve"> approximate </w:t>
      </w:r>
      <w:r w:rsidR="005E72CC" w:rsidRPr="00C15400">
        <w:rPr>
          <w:rFonts w:asciiTheme="majorBidi" w:hAnsiTheme="majorBidi" w:cstheme="majorBidi"/>
        </w:rPr>
        <w:t xml:space="preserve">period planned for the events to Palermo- Italy and Brussels- Belgium is the first week of July 2016. </w:t>
      </w:r>
      <w:r w:rsidR="006A6937" w:rsidRPr="00C15400">
        <w:rPr>
          <w:rFonts w:asciiTheme="majorBidi" w:hAnsiTheme="majorBidi" w:cstheme="majorBidi"/>
        </w:rPr>
        <w:t>These events</w:t>
      </w:r>
      <w:r w:rsidR="005E72CC" w:rsidRPr="00C15400">
        <w:rPr>
          <w:rFonts w:asciiTheme="majorBidi" w:hAnsiTheme="majorBidi" w:cstheme="majorBidi"/>
        </w:rPr>
        <w:t xml:space="preserve"> will serve to exchange good practices with the incubators in </w:t>
      </w:r>
      <w:r w:rsidR="006A6937" w:rsidRPr="00C15400">
        <w:rPr>
          <w:rFonts w:asciiTheme="majorBidi" w:hAnsiTheme="majorBidi" w:cstheme="majorBidi"/>
        </w:rPr>
        <w:t>these</w:t>
      </w:r>
      <w:r w:rsidR="005E72CC" w:rsidRPr="00C15400">
        <w:rPr>
          <w:rFonts w:asciiTheme="majorBidi" w:hAnsiTheme="majorBidi" w:cstheme="majorBidi"/>
        </w:rPr>
        <w:t xml:space="preserve"> two countries and also to set new collaboration contacts with enterprises.  </w:t>
      </w:r>
    </w:p>
    <w:p w:rsidR="006C05CE" w:rsidRPr="00C15400" w:rsidRDefault="006A6937" w:rsidP="006C05CE">
      <w:pPr>
        <w:rPr>
          <w:rFonts w:asciiTheme="majorBidi" w:hAnsiTheme="majorBidi" w:cstheme="majorBidi"/>
        </w:rPr>
      </w:pPr>
      <w:r w:rsidRPr="00C15400">
        <w:rPr>
          <w:rFonts w:asciiTheme="majorBidi" w:hAnsiTheme="majorBidi" w:cstheme="majorBidi"/>
        </w:rPr>
        <w:t xml:space="preserve">After the meeting with the Italian Counsellor </w:t>
      </w:r>
      <w:r w:rsidR="00EC0684" w:rsidRPr="00C15400">
        <w:rPr>
          <w:rFonts w:asciiTheme="majorBidi" w:hAnsiTheme="majorBidi" w:cstheme="majorBidi"/>
        </w:rPr>
        <w:t>the working group of the project composed by MEDITER’s te</w:t>
      </w:r>
      <w:r w:rsidR="006C05CE" w:rsidRPr="00C15400">
        <w:rPr>
          <w:rFonts w:asciiTheme="majorBidi" w:hAnsiTheme="majorBidi" w:cstheme="majorBidi"/>
        </w:rPr>
        <w:t>am and Mrs. Suzan Aref (WEO) me</w:t>
      </w:r>
      <w:r w:rsidR="00EC0684" w:rsidRPr="00C15400">
        <w:rPr>
          <w:rFonts w:asciiTheme="majorBidi" w:hAnsiTheme="majorBidi" w:cstheme="majorBidi"/>
        </w:rPr>
        <w:t xml:space="preserve">t with the </w:t>
      </w:r>
      <w:r w:rsidR="006C05CE" w:rsidRPr="00C15400">
        <w:rPr>
          <w:rFonts w:asciiTheme="majorBidi" w:hAnsiTheme="majorBidi" w:cstheme="majorBidi"/>
        </w:rPr>
        <w:t>head</w:t>
      </w:r>
      <w:r w:rsidR="00EC0684" w:rsidRPr="00C15400">
        <w:rPr>
          <w:rFonts w:asciiTheme="majorBidi" w:hAnsiTheme="majorBidi" w:cstheme="majorBidi"/>
        </w:rPr>
        <w:t xml:space="preserve"> of the Economic Department of Cihan University. This meeting served to make the last arrangements for the event of the distribution of the certificates to the </w:t>
      </w:r>
      <w:r w:rsidR="00EC0684" w:rsidRPr="00C15400">
        <w:rPr>
          <w:rFonts w:asciiTheme="majorBidi" w:hAnsiTheme="majorBidi" w:cstheme="majorBidi"/>
        </w:rPr>
        <w:lastRenderedPageBreak/>
        <w:t xml:space="preserve">beneficiaries of the training. The working group checked the spaces for the event, the sound system, the program, </w:t>
      </w:r>
      <w:r w:rsidR="006C05CE" w:rsidRPr="00C15400">
        <w:rPr>
          <w:rFonts w:asciiTheme="majorBidi" w:hAnsiTheme="majorBidi" w:cstheme="majorBidi"/>
        </w:rPr>
        <w:t xml:space="preserve">the organisation for the catering, etc. </w:t>
      </w:r>
    </w:p>
    <w:p w:rsidR="00617C31" w:rsidRPr="00C15400" w:rsidRDefault="00EC0684" w:rsidP="006C05CE">
      <w:pPr>
        <w:rPr>
          <w:rFonts w:asciiTheme="majorBidi" w:hAnsiTheme="majorBidi" w:cstheme="majorBidi"/>
        </w:rPr>
      </w:pPr>
      <w:r w:rsidRPr="00C15400">
        <w:rPr>
          <w:rFonts w:asciiTheme="majorBidi" w:hAnsiTheme="majorBidi" w:cstheme="majorBidi"/>
        </w:rPr>
        <w:t xml:space="preserve"> </w:t>
      </w:r>
      <w:r w:rsidR="006C05CE" w:rsidRPr="00C15400">
        <w:rPr>
          <w:rFonts w:asciiTheme="majorBidi" w:hAnsiTheme="majorBidi" w:cstheme="majorBidi"/>
        </w:rPr>
        <w:t xml:space="preserve">At 14:00 </w:t>
      </w:r>
      <w:r w:rsidR="006A6937" w:rsidRPr="00C15400">
        <w:rPr>
          <w:rFonts w:asciiTheme="majorBidi" w:hAnsiTheme="majorBidi" w:cstheme="majorBidi"/>
        </w:rPr>
        <w:t xml:space="preserve">started the second day of workshop among partners. </w:t>
      </w:r>
      <w:r w:rsidR="00C36685" w:rsidRPr="00C15400">
        <w:rPr>
          <w:rFonts w:asciiTheme="majorBidi" w:hAnsiTheme="majorBidi" w:cstheme="majorBidi"/>
        </w:rPr>
        <w:t>The meeting was attended by:</w:t>
      </w:r>
    </w:p>
    <w:p w:rsidR="00C36685" w:rsidRPr="00C15400" w:rsidRDefault="00C36685" w:rsidP="00C36685">
      <w:pPr>
        <w:spacing w:after="120" w:line="20" w:lineRule="atLeast"/>
        <w:ind w:left="720"/>
        <w:rPr>
          <w:rFonts w:asciiTheme="majorBidi" w:hAnsiTheme="majorBidi" w:cstheme="majorBidi"/>
          <w:bCs/>
        </w:rPr>
      </w:pPr>
      <w:r w:rsidRPr="00C15400">
        <w:rPr>
          <w:rFonts w:asciiTheme="majorBidi" w:hAnsiTheme="majorBidi" w:cstheme="majorBidi"/>
          <w:bCs/>
        </w:rPr>
        <w:t>Victor Matteucci - MEDITER Network Aisbl</w:t>
      </w:r>
    </w:p>
    <w:p w:rsidR="00C36685" w:rsidRPr="00C15400" w:rsidRDefault="00C36685" w:rsidP="00C36685">
      <w:pPr>
        <w:spacing w:after="120" w:line="20" w:lineRule="atLeast"/>
        <w:ind w:left="720"/>
        <w:rPr>
          <w:rFonts w:asciiTheme="majorBidi" w:hAnsiTheme="majorBidi" w:cstheme="majorBidi"/>
          <w:bCs/>
        </w:rPr>
      </w:pPr>
      <w:r w:rsidRPr="00C15400">
        <w:rPr>
          <w:rFonts w:asciiTheme="majorBidi" w:hAnsiTheme="majorBidi" w:cstheme="majorBidi"/>
          <w:bCs/>
        </w:rPr>
        <w:t>Dorina Kulla</w:t>
      </w:r>
      <w:r w:rsidRPr="00C15400">
        <w:rPr>
          <w:rFonts w:asciiTheme="majorBidi" w:hAnsiTheme="majorBidi" w:cstheme="majorBidi"/>
        </w:rPr>
        <w:t xml:space="preserve"> - </w:t>
      </w:r>
      <w:r w:rsidRPr="00C15400">
        <w:rPr>
          <w:rFonts w:asciiTheme="majorBidi" w:hAnsiTheme="majorBidi" w:cstheme="majorBidi"/>
          <w:bCs/>
        </w:rPr>
        <w:t>MEDITER Network Aisbl</w:t>
      </w:r>
    </w:p>
    <w:p w:rsidR="00C36685" w:rsidRPr="00C15400" w:rsidRDefault="00C36685" w:rsidP="00C36685">
      <w:pPr>
        <w:spacing w:after="120" w:line="20" w:lineRule="atLeast"/>
        <w:ind w:left="720"/>
        <w:rPr>
          <w:rFonts w:asciiTheme="majorBidi" w:hAnsiTheme="majorBidi" w:cstheme="majorBidi"/>
          <w:bCs/>
        </w:rPr>
      </w:pPr>
      <w:r w:rsidRPr="00C15400">
        <w:rPr>
          <w:rFonts w:asciiTheme="majorBidi" w:hAnsiTheme="majorBidi" w:cstheme="majorBidi"/>
          <w:bCs/>
        </w:rPr>
        <w:t>Sondus Alraui</w:t>
      </w:r>
      <w:r w:rsidRPr="00C15400">
        <w:rPr>
          <w:rFonts w:asciiTheme="majorBidi" w:hAnsiTheme="majorBidi" w:cstheme="majorBidi"/>
        </w:rPr>
        <w:t xml:space="preserve"> - </w:t>
      </w:r>
      <w:r w:rsidRPr="00C15400">
        <w:rPr>
          <w:rFonts w:asciiTheme="majorBidi" w:hAnsiTheme="majorBidi" w:cstheme="majorBidi"/>
          <w:bCs/>
        </w:rPr>
        <w:t>MEDITER Network Aisbl</w:t>
      </w:r>
    </w:p>
    <w:p w:rsidR="00C36685" w:rsidRPr="00C15400" w:rsidRDefault="00C36685" w:rsidP="00C36685">
      <w:pPr>
        <w:spacing w:after="120" w:line="20" w:lineRule="atLeast"/>
        <w:ind w:left="720"/>
        <w:rPr>
          <w:rFonts w:asciiTheme="majorBidi" w:hAnsiTheme="majorBidi" w:cstheme="majorBidi"/>
          <w:bCs/>
        </w:rPr>
      </w:pPr>
      <w:r w:rsidRPr="00C15400">
        <w:rPr>
          <w:rFonts w:asciiTheme="majorBidi" w:hAnsiTheme="majorBidi" w:cstheme="majorBidi"/>
          <w:bCs/>
        </w:rPr>
        <w:t>Suzan Aref - WEO</w:t>
      </w:r>
    </w:p>
    <w:p w:rsidR="00C36685" w:rsidRPr="00C15400" w:rsidRDefault="00C36685" w:rsidP="00C36685">
      <w:pPr>
        <w:spacing w:after="120" w:line="20" w:lineRule="atLeast"/>
        <w:ind w:left="720"/>
        <w:rPr>
          <w:rFonts w:asciiTheme="majorBidi" w:hAnsiTheme="majorBidi" w:cstheme="majorBidi"/>
          <w:bCs/>
        </w:rPr>
      </w:pPr>
      <w:r w:rsidRPr="00C15400">
        <w:rPr>
          <w:rFonts w:asciiTheme="majorBidi" w:hAnsiTheme="majorBidi" w:cstheme="majorBidi"/>
          <w:bCs/>
        </w:rPr>
        <w:t>Saba R. Hasan - Governorate of Ninawa</w:t>
      </w:r>
    </w:p>
    <w:p w:rsidR="00C36685" w:rsidRPr="00C15400" w:rsidRDefault="00C36685" w:rsidP="00C36685">
      <w:pPr>
        <w:spacing w:after="120" w:line="20" w:lineRule="atLeast"/>
        <w:ind w:left="720"/>
        <w:rPr>
          <w:rFonts w:asciiTheme="majorBidi" w:hAnsiTheme="majorBidi" w:cstheme="majorBidi"/>
          <w:bCs/>
        </w:rPr>
      </w:pPr>
      <w:r w:rsidRPr="00C15400">
        <w:rPr>
          <w:rFonts w:asciiTheme="majorBidi" w:hAnsiTheme="majorBidi" w:cstheme="majorBidi"/>
          <w:bCs/>
        </w:rPr>
        <w:t>Sameem Noon - Municipality of Mosl</w:t>
      </w:r>
    </w:p>
    <w:p w:rsidR="00C36685" w:rsidRPr="00C15400" w:rsidRDefault="00C36685" w:rsidP="00C36685">
      <w:pPr>
        <w:spacing w:after="120" w:line="20" w:lineRule="atLeast"/>
        <w:ind w:left="720"/>
        <w:rPr>
          <w:rFonts w:asciiTheme="majorBidi" w:hAnsiTheme="majorBidi" w:cstheme="majorBidi"/>
          <w:bCs/>
        </w:rPr>
      </w:pPr>
      <w:r w:rsidRPr="00C15400">
        <w:rPr>
          <w:rFonts w:asciiTheme="majorBidi" w:hAnsiTheme="majorBidi" w:cstheme="majorBidi"/>
          <w:bCs/>
        </w:rPr>
        <w:t>Aram</w:t>
      </w:r>
      <w:r w:rsidRPr="00C15400">
        <w:rPr>
          <w:rFonts w:asciiTheme="majorBidi" w:hAnsiTheme="majorBidi" w:cstheme="majorBidi"/>
        </w:rPr>
        <w:t xml:space="preserve"> Abd- </w:t>
      </w:r>
      <w:r w:rsidRPr="00C15400">
        <w:rPr>
          <w:rFonts w:asciiTheme="majorBidi" w:hAnsiTheme="majorBidi" w:cstheme="majorBidi"/>
          <w:bCs/>
        </w:rPr>
        <w:t>MEDITER Network Aisbl</w:t>
      </w:r>
      <w:r w:rsidR="00BF74F8">
        <w:rPr>
          <w:rFonts w:asciiTheme="majorBidi" w:hAnsiTheme="majorBidi" w:cstheme="majorBidi"/>
          <w:bCs/>
        </w:rPr>
        <w:t xml:space="preserve"> (local activity coordinator)</w:t>
      </w:r>
    </w:p>
    <w:p w:rsidR="00C36685" w:rsidRPr="00C15400" w:rsidRDefault="00A91BB2" w:rsidP="00C36685">
      <w:pPr>
        <w:spacing w:after="120" w:line="20" w:lineRule="atLeast"/>
        <w:ind w:left="720"/>
        <w:rPr>
          <w:rFonts w:asciiTheme="majorBidi" w:hAnsiTheme="majorBidi" w:cstheme="majorBidi"/>
          <w:bCs/>
        </w:rPr>
      </w:pPr>
      <w:r w:rsidRPr="00C15400">
        <w:rPr>
          <w:rFonts w:asciiTheme="majorBidi" w:hAnsiTheme="majorBidi" w:cstheme="majorBidi"/>
          <w:bCs/>
        </w:rPr>
        <w:t>Zeryan Hama -SOC monitoring expert</w:t>
      </w:r>
    </w:p>
    <w:p w:rsidR="00622ACD" w:rsidRPr="00C15400" w:rsidRDefault="006B2DAE" w:rsidP="001A4EF1">
      <w:pPr>
        <w:spacing w:beforeLines="20" w:before="48" w:afterLines="40" w:after="96" w:line="20" w:lineRule="atLeast"/>
        <w:rPr>
          <w:rFonts w:asciiTheme="majorBidi" w:hAnsiTheme="majorBidi" w:cstheme="majorBidi"/>
        </w:rPr>
      </w:pPr>
      <w:r w:rsidRPr="00C15400">
        <w:rPr>
          <w:rFonts w:asciiTheme="majorBidi" w:hAnsiTheme="majorBidi" w:cstheme="majorBidi"/>
        </w:rPr>
        <w:t>The objective of the second day workshop was to plan the new phase, especially the creation of the incubator</w:t>
      </w:r>
      <w:r w:rsidR="00450654" w:rsidRPr="00C15400">
        <w:rPr>
          <w:rFonts w:asciiTheme="majorBidi" w:hAnsiTheme="majorBidi" w:cstheme="majorBidi"/>
        </w:rPr>
        <w:t>, local office of MEDITER</w:t>
      </w:r>
      <w:r w:rsidRPr="00C15400">
        <w:rPr>
          <w:rFonts w:asciiTheme="majorBidi" w:hAnsiTheme="majorBidi" w:cstheme="majorBidi"/>
        </w:rPr>
        <w:t xml:space="preserve"> and the organisation of the events in Palermo and Brussels.</w:t>
      </w:r>
      <w:r w:rsidR="00450654" w:rsidRPr="00C15400">
        <w:rPr>
          <w:rFonts w:asciiTheme="majorBidi" w:hAnsiTheme="majorBidi" w:cstheme="majorBidi"/>
        </w:rPr>
        <w:t xml:space="preserve"> The objective of the </w:t>
      </w:r>
      <w:r w:rsidR="00531BB8" w:rsidRPr="00C15400">
        <w:rPr>
          <w:rFonts w:asciiTheme="majorBidi" w:hAnsiTheme="majorBidi" w:cstheme="majorBidi"/>
        </w:rPr>
        <w:t>incubator activity</w:t>
      </w:r>
      <w:r w:rsidR="00450654" w:rsidRPr="00C15400">
        <w:rPr>
          <w:rFonts w:asciiTheme="majorBidi" w:hAnsiTheme="majorBidi" w:cstheme="majorBidi"/>
        </w:rPr>
        <w:t xml:space="preserve"> is to support the new created NGOs and SME without excluding other existing enterprises in the area. The Incubator will provide with counselling, technical assistance</w:t>
      </w:r>
      <w:r w:rsidR="00531BB8" w:rsidRPr="00C15400">
        <w:rPr>
          <w:rFonts w:asciiTheme="majorBidi" w:hAnsiTheme="majorBidi" w:cstheme="majorBidi"/>
        </w:rPr>
        <w:t>, further training, sett contacts, facilitate the procedures etc.</w:t>
      </w:r>
      <w:r w:rsidR="00450654" w:rsidRPr="00C15400">
        <w:rPr>
          <w:rFonts w:asciiTheme="majorBidi" w:hAnsiTheme="majorBidi" w:cstheme="majorBidi"/>
        </w:rPr>
        <w:t xml:space="preserve"> </w:t>
      </w:r>
      <w:r w:rsidRPr="00C15400">
        <w:rPr>
          <w:rFonts w:asciiTheme="majorBidi" w:hAnsiTheme="majorBidi" w:cstheme="majorBidi"/>
        </w:rPr>
        <w:t xml:space="preserve"> </w:t>
      </w:r>
      <w:r w:rsidR="006A1718" w:rsidRPr="00C15400">
        <w:rPr>
          <w:rFonts w:asciiTheme="majorBidi" w:hAnsiTheme="majorBidi" w:cstheme="majorBidi"/>
        </w:rPr>
        <w:t xml:space="preserve">In this regard </w:t>
      </w:r>
      <w:r w:rsidR="00450654" w:rsidRPr="00C15400">
        <w:rPr>
          <w:rFonts w:asciiTheme="majorBidi" w:hAnsiTheme="majorBidi" w:cstheme="majorBidi"/>
        </w:rPr>
        <w:t xml:space="preserve">the partnership first focused on the location of these offices. Everyone agreed that the location of the Incubator to be inside the </w:t>
      </w:r>
      <w:r w:rsidR="00013970" w:rsidRPr="00C15400">
        <w:rPr>
          <w:rFonts w:asciiTheme="majorBidi" w:hAnsiTheme="majorBidi" w:cstheme="majorBidi"/>
        </w:rPr>
        <w:t xml:space="preserve">Chamber of Commerce of Erbil, as a strategic </w:t>
      </w:r>
      <w:r w:rsidR="001A4EF1" w:rsidRPr="00C15400">
        <w:rPr>
          <w:rFonts w:asciiTheme="majorBidi" w:hAnsiTheme="majorBidi" w:cstheme="majorBidi"/>
        </w:rPr>
        <w:t>venue</w:t>
      </w:r>
      <w:r w:rsidR="00013970" w:rsidRPr="00C15400">
        <w:rPr>
          <w:rFonts w:asciiTheme="majorBidi" w:hAnsiTheme="majorBidi" w:cstheme="majorBidi"/>
        </w:rPr>
        <w:t xml:space="preserve"> and relevant to the services that will be provided to the beneficiaries. </w:t>
      </w:r>
      <w:r w:rsidR="001A4EF1" w:rsidRPr="00C15400">
        <w:rPr>
          <w:rFonts w:asciiTheme="majorBidi" w:hAnsiTheme="majorBidi" w:cstheme="majorBidi"/>
        </w:rPr>
        <w:t xml:space="preserve">Otherwise, as a second alternative the partnership </w:t>
      </w:r>
      <w:r w:rsidR="0093242C" w:rsidRPr="00C15400">
        <w:rPr>
          <w:rFonts w:asciiTheme="majorBidi" w:hAnsiTheme="majorBidi" w:cstheme="majorBidi"/>
        </w:rPr>
        <w:t>suggested the University of Cihan</w:t>
      </w:r>
      <w:r w:rsidR="00EE5E87" w:rsidRPr="00C15400">
        <w:rPr>
          <w:rFonts w:asciiTheme="majorBidi" w:hAnsiTheme="majorBidi" w:cstheme="majorBidi"/>
        </w:rPr>
        <w:t>, also strategic and able to target students that plan for their future to create an enterprise or NGO. In this regard MEDITER along with WEO, which are the partners responsible for this activity</w:t>
      </w:r>
      <w:r w:rsidR="00A8110A" w:rsidRPr="00C15400">
        <w:rPr>
          <w:rFonts w:asciiTheme="majorBidi" w:hAnsiTheme="majorBidi" w:cstheme="majorBidi"/>
        </w:rPr>
        <w:t xml:space="preserve"> scheduled an appointment with the president of the Chamber of Commerce Erbil. </w:t>
      </w:r>
    </w:p>
    <w:p w:rsidR="00A8110A" w:rsidRPr="00C15400" w:rsidRDefault="00A8110A" w:rsidP="001A4EF1">
      <w:pPr>
        <w:spacing w:beforeLines="20" w:before="48" w:afterLines="40" w:after="96" w:line="20" w:lineRule="atLeast"/>
        <w:rPr>
          <w:rFonts w:asciiTheme="majorBidi" w:hAnsiTheme="majorBidi" w:cstheme="majorBidi"/>
        </w:rPr>
      </w:pPr>
      <w:r w:rsidRPr="00C15400">
        <w:rPr>
          <w:rFonts w:asciiTheme="majorBidi" w:hAnsiTheme="majorBidi" w:cstheme="majorBidi"/>
        </w:rPr>
        <w:t xml:space="preserve">Another topic that was discussed at the workshop was the qualification of the staff that will be working for the upcoming activities. One of the priorities was to prepare the call of interest </w:t>
      </w:r>
      <w:r w:rsidR="00CB4061" w:rsidRPr="00C15400">
        <w:rPr>
          <w:rFonts w:asciiTheme="majorBidi" w:hAnsiTheme="majorBidi" w:cstheme="majorBidi"/>
        </w:rPr>
        <w:t xml:space="preserve">for the new experts. Everyone agreed that the experts should be highly qualified and with long experience in relevant field. </w:t>
      </w:r>
    </w:p>
    <w:p w:rsidR="000B5A80" w:rsidRPr="00C15400" w:rsidRDefault="000B5A80" w:rsidP="001A4EF1">
      <w:pPr>
        <w:spacing w:beforeLines="20" w:before="48" w:afterLines="40" w:after="96" w:line="20" w:lineRule="atLeast"/>
        <w:rPr>
          <w:rFonts w:asciiTheme="majorBidi" w:hAnsiTheme="majorBidi" w:cstheme="majorBidi"/>
        </w:rPr>
      </w:pPr>
      <w:r w:rsidRPr="00C15400">
        <w:rPr>
          <w:rFonts w:asciiTheme="majorBidi" w:hAnsiTheme="majorBidi" w:cstheme="majorBidi"/>
        </w:rPr>
        <w:t>At 18 : 30 the meeting ended and the team work of MEDITER and Governorate of Ninawa went to meet with the</w:t>
      </w:r>
      <w:r w:rsidR="00817534" w:rsidRPr="00C15400">
        <w:rPr>
          <w:rFonts w:asciiTheme="majorBidi" w:hAnsiTheme="majorBidi" w:cstheme="majorBidi"/>
        </w:rPr>
        <w:t xml:space="preserve"> President of the Council Basha</w:t>
      </w:r>
      <w:r w:rsidRPr="00C15400">
        <w:rPr>
          <w:rFonts w:asciiTheme="majorBidi" w:hAnsiTheme="majorBidi" w:cstheme="majorBidi"/>
        </w:rPr>
        <w:t xml:space="preserve">r Kiki. </w:t>
      </w:r>
    </w:p>
    <w:p w:rsidR="00617C31" w:rsidRDefault="00817534" w:rsidP="00DA3E8A">
      <w:pPr>
        <w:spacing w:beforeLines="20" w:before="48" w:afterLines="40" w:after="96" w:line="20" w:lineRule="atLeast"/>
        <w:rPr>
          <w:rStyle w:val="apple-converted-space"/>
          <w:rFonts w:asciiTheme="majorBidi" w:eastAsia="Calibri" w:hAnsiTheme="majorBidi" w:cstheme="majorBidi"/>
          <w:bCs/>
          <w:shd w:val="clear" w:color="auto" w:fill="FFFFFF"/>
        </w:rPr>
      </w:pPr>
      <w:r w:rsidRPr="00C15400">
        <w:rPr>
          <w:rFonts w:asciiTheme="majorBidi" w:hAnsiTheme="majorBidi" w:cstheme="majorBidi"/>
        </w:rPr>
        <w:t>After reassuming the project activities for the third year the project manager mentioned the challenges that the project was facing in this moment of its implementation, such as the location of the incubator.  The project manager explained the importance of locating the activity within the Chamber of Commerce of Erbil</w:t>
      </w:r>
      <w:r w:rsidR="00C1106E">
        <w:rPr>
          <w:rStyle w:val="apple-converted-space"/>
          <w:rFonts w:asciiTheme="majorBidi" w:eastAsia="Calibri" w:hAnsiTheme="majorBidi" w:cstheme="majorBidi"/>
          <w:bCs/>
          <w:shd w:val="clear" w:color="auto" w:fill="FFFFFF"/>
        </w:rPr>
        <w:t xml:space="preserve">. The president of the Council of Ninawa confirmed his approval and his help in order to succeed </w:t>
      </w:r>
      <w:r w:rsidR="00DA3E8A">
        <w:rPr>
          <w:rStyle w:val="apple-converted-space"/>
          <w:rFonts w:asciiTheme="majorBidi" w:eastAsia="Calibri" w:hAnsiTheme="majorBidi" w:cstheme="majorBidi"/>
          <w:bCs/>
          <w:shd w:val="clear" w:color="auto" w:fill="FFFFFF"/>
        </w:rPr>
        <w:t xml:space="preserve">with obtaining the best location for the third phase activities. Also during the meeting the team of MEDITER mentioned the trip to Europe and its organisation. The travel is meant to last one week in total with 2 days event in Brussels and 2 days in Palermo. It is planned that the event in Palermo will be organised with the help and support of the Municipality and the Mayor of Palermo. The group from Iraq will have the opportunity to meet with local enterprises and also to closely see how the incubators work in the area. The event in Brussels will be organised in one of the European Commission conference rooms and there will be invited representatives from other international organisations. The group form Iraq, as well as in Palermo </w:t>
      </w:r>
      <w:r w:rsidR="00312D46">
        <w:rPr>
          <w:rStyle w:val="apple-converted-space"/>
          <w:rFonts w:asciiTheme="majorBidi" w:eastAsia="Calibri" w:hAnsiTheme="majorBidi" w:cstheme="majorBidi"/>
          <w:bCs/>
          <w:shd w:val="clear" w:color="auto" w:fill="FFFFFF"/>
        </w:rPr>
        <w:t xml:space="preserve">will meet with different incubators, enterprises, NGOs, and exchange experiences. </w:t>
      </w:r>
    </w:p>
    <w:p w:rsidR="00312D46" w:rsidRDefault="00312D46" w:rsidP="00DA3E8A">
      <w:pPr>
        <w:spacing w:beforeLines="20" w:before="48" w:afterLines="40" w:after="96" w:line="20" w:lineRule="atLeast"/>
        <w:rPr>
          <w:rStyle w:val="apple-converted-space"/>
          <w:rFonts w:asciiTheme="majorBidi" w:eastAsia="Calibri" w:hAnsiTheme="majorBidi" w:cstheme="majorBidi"/>
          <w:bCs/>
          <w:shd w:val="clear" w:color="auto" w:fill="FFFFFF"/>
        </w:rPr>
      </w:pPr>
    </w:p>
    <w:p w:rsidR="00312D46" w:rsidRPr="00C1106E" w:rsidRDefault="00312D46" w:rsidP="00DA3E8A">
      <w:pPr>
        <w:spacing w:beforeLines="20" w:before="48" w:afterLines="40" w:after="96" w:line="20" w:lineRule="atLeast"/>
        <w:rPr>
          <w:rFonts w:asciiTheme="majorBidi" w:eastAsia="Calibri" w:hAnsiTheme="majorBidi" w:cstheme="majorBidi"/>
          <w:bCs/>
          <w:shd w:val="clear" w:color="auto" w:fill="FFFFFF"/>
        </w:rPr>
      </w:pPr>
    </w:p>
    <w:p w:rsidR="007E22AC" w:rsidRPr="00BD6EC3" w:rsidRDefault="007E22AC" w:rsidP="007E22AC">
      <w:pPr>
        <w:rPr>
          <w:rFonts w:ascii="Times New Roman" w:hAnsi="Times New Roman" w:cs="Times New Roman"/>
          <w:sz w:val="20"/>
          <w:szCs w:val="20"/>
        </w:rPr>
      </w:pPr>
    </w:p>
    <w:p w:rsidR="007E22AC" w:rsidRPr="001F6FD4" w:rsidRDefault="007E22AC" w:rsidP="007E22AC">
      <w:pPr>
        <w:pStyle w:val="Titolo1"/>
        <w:spacing w:before="100" w:beforeAutospacing="1" w:after="120" w:line="20" w:lineRule="atLeast"/>
        <w:jc w:val="center"/>
        <w:rPr>
          <w:rFonts w:ascii="Times New Roman" w:hAnsi="Times New Roman" w:cs="Times New Roman"/>
          <w:smallCaps/>
          <w:sz w:val="22"/>
          <w:szCs w:val="22"/>
        </w:rPr>
      </w:pPr>
      <w:r w:rsidRPr="001F6FD4">
        <w:rPr>
          <w:rFonts w:ascii="Times New Roman" w:hAnsi="Times New Roman" w:cs="Times New Roman"/>
          <w:smallCaps/>
          <w:sz w:val="22"/>
          <w:szCs w:val="22"/>
        </w:rPr>
        <w:lastRenderedPageBreak/>
        <w:t>Day Three</w:t>
      </w:r>
    </w:p>
    <w:p w:rsidR="007E22AC" w:rsidRPr="001F6FD4" w:rsidRDefault="007E22AC" w:rsidP="007E22AC">
      <w:pPr>
        <w:jc w:val="center"/>
        <w:rPr>
          <w:rFonts w:ascii="Times New Roman" w:hAnsi="Times New Roman" w:cs="Times New Roman"/>
          <w:b/>
          <w:bCs/>
          <w:smallCaps/>
          <w:u w:val="single"/>
        </w:rPr>
      </w:pPr>
      <w:r w:rsidRPr="001F6FD4">
        <w:rPr>
          <w:rFonts w:ascii="Times New Roman" w:hAnsi="Times New Roman" w:cs="Times New Roman"/>
          <w:b/>
          <w:bCs/>
          <w:smallCaps/>
          <w:u w:val="single"/>
        </w:rPr>
        <w:t>9 Tuesday February 2016</w:t>
      </w:r>
    </w:p>
    <w:p w:rsidR="007E22AC" w:rsidRPr="00BD6EC3" w:rsidRDefault="007E22AC" w:rsidP="007E22AC">
      <w:pPr>
        <w:rPr>
          <w:rFonts w:ascii="Times New Roman" w:hAnsi="Times New Roman" w:cs="Times New Roman"/>
          <w:sz w:val="20"/>
          <w:szCs w:val="20"/>
        </w:rPr>
      </w:pPr>
    </w:p>
    <w:tbl>
      <w:tblPr>
        <w:tblW w:w="9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92"/>
        <w:gridCol w:w="5298"/>
        <w:gridCol w:w="2717"/>
        <w:gridCol w:w="10"/>
      </w:tblGrid>
      <w:tr w:rsidR="007E22AC" w:rsidRPr="001F6FD4" w:rsidTr="00FB0E81">
        <w:trPr>
          <w:gridAfter w:val="1"/>
          <w:wAfter w:w="10" w:type="dxa"/>
          <w:trHeight w:val="828"/>
          <w:jc w:val="center"/>
        </w:trPr>
        <w:tc>
          <w:tcPr>
            <w:tcW w:w="1892" w:type="dxa"/>
            <w:tcBorders>
              <w:top w:val="single" w:sz="4" w:space="0" w:color="auto"/>
            </w:tcBorders>
            <w:shd w:val="pct10" w:color="auto" w:fill="auto"/>
          </w:tcPr>
          <w:p w:rsidR="007E22AC" w:rsidRPr="001F6FD4" w:rsidRDefault="007E22AC" w:rsidP="00FB0E81">
            <w:pPr>
              <w:spacing w:before="100" w:beforeAutospacing="1" w:after="120" w:line="20" w:lineRule="atLeast"/>
              <w:jc w:val="center"/>
              <w:rPr>
                <w:rFonts w:ascii="Times New Roman" w:hAnsi="Times New Roman" w:cs="Times New Roman"/>
                <w:b/>
                <w:bCs/>
              </w:rPr>
            </w:pPr>
            <w:r w:rsidRPr="001F6FD4">
              <w:rPr>
                <w:rFonts w:ascii="Times New Roman" w:hAnsi="Times New Roman" w:cs="Times New Roman"/>
                <w:b/>
                <w:bCs/>
              </w:rPr>
              <w:t>Time</w:t>
            </w:r>
          </w:p>
        </w:tc>
        <w:tc>
          <w:tcPr>
            <w:tcW w:w="5298" w:type="dxa"/>
            <w:shd w:val="pct10" w:color="auto" w:fill="auto"/>
          </w:tcPr>
          <w:p w:rsidR="007E22AC" w:rsidRPr="001F6FD4" w:rsidRDefault="007E22AC" w:rsidP="00FB0E81">
            <w:pPr>
              <w:spacing w:before="100" w:beforeAutospacing="1" w:after="120" w:line="20" w:lineRule="atLeast"/>
              <w:jc w:val="center"/>
              <w:rPr>
                <w:rFonts w:ascii="Times New Roman" w:hAnsi="Times New Roman" w:cs="Times New Roman"/>
                <w:b/>
                <w:bCs/>
              </w:rPr>
            </w:pPr>
            <w:r w:rsidRPr="001F6FD4">
              <w:rPr>
                <w:rFonts w:ascii="Times New Roman" w:hAnsi="Times New Roman" w:cs="Times New Roman"/>
                <w:b/>
                <w:bCs/>
              </w:rPr>
              <w:t>Session</w:t>
            </w:r>
          </w:p>
        </w:tc>
        <w:tc>
          <w:tcPr>
            <w:tcW w:w="2717" w:type="dxa"/>
            <w:shd w:val="pct10" w:color="auto" w:fill="auto"/>
            <w:vAlign w:val="center"/>
          </w:tcPr>
          <w:p w:rsidR="007E22AC" w:rsidRPr="001F6FD4" w:rsidRDefault="007E22AC" w:rsidP="00FB0E81">
            <w:pPr>
              <w:spacing w:before="100" w:beforeAutospacing="1" w:after="120" w:line="20" w:lineRule="atLeast"/>
              <w:rPr>
                <w:rFonts w:ascii="Times New Roman" w:hAnsi="Times New Roman" w:cs="Times New Roman"/>
                <w:b/>
                <w:bCs/>
              </w:rPr>
            </w:pPr>
            <w:r w:rsidRPr="001F6FD4">
              <w:rPr>
                <w:rFonts w:ascii="Times New Roman" w:hAnsi="Times New Roman" w:cs="Times New Roman"/>
                <w:b/>
                <w:bCs/>
              </w:rPr>
              <w:t>Facilitators</w:t>
            </w:r>
          </w:p>
        </w:tc>
      </w:tr>
      <w:tr w:rsidR="007E22AC" w:rsidRPr="001F6FD4" w:rsidTr="001F6FD4">
        <w:trPr>
          <w:gridAfter w:val="1"/>
          <w:wAfter w:w="10" w:type="dxa"/>
          <w:trHeight w:val="1431"/>
          <w:jc w:val="center"/>
        </w:trPr>
        <w:tc>
          <w:tcPr>
            <w:tcW w:w="1892" w:type="dxa"/>
          </w:tcPr>
          <w:p w:rsidR="007E22AC" w:rsidRPr="001F6FD4" w:rsidRDefault="007E22AC" w:rsidP="00FB0E81">
            <w:pPr>
              <w:spacing w:beforeLines="20" w:before="48" w:afterLines="40" w:after="96" w:line="20" w:lineRule="atLeast"/>
              <w:rPr>
                <w:rFonts w:ascii="Times New Roman" w:hAnsi="Times New Roman" w:cs="Times New Roman"/>
                <w:b/>
                <w:bCs/>
              </w:rPr>
            </w:pPr>
          </w:p>
          <w:p w:rsidR="007E22AC" w:rsidRPr="001F6FD4" w:rsidRDefault="007E22AC" w:rsidP="00FB0E81">
            <w:pPr>
              <w:spacing w:beforeLines="20" w:before="48" w:afterLines="40" w:after="96" w:line="20" w:lineRule="atLeast"/>
              <w:jc w:val="center"/>
              <w:rPr>
                <w:rFonts w:ascii="Times New Roman" w:hAnsi="Times New Roman" w:cs="Times New Roman"/>
                <w:b/>
                <w:bCs/>
              </w:rPr>
            </w:pPr>
          </w:p>
          <w:p w:rsidR="007E22AC" w:rsidRPr="001F6FD4" w:rsidRDefault="007E22AC" w:rsidP="001F6FD4">
            <w:pPr>
              <w:spacing w:beforeLines="20" w:before="48" w:afterLines="40" w:after="96" w:line="20" w:lineRule="atLeast"/>
              <w:jc w:val="center"/>
              <w:rPr>
                <w:rFonts w:ascii="Times New Roman" w:hAnsi="Times New Roman" w:cs="Times New Roman"/>
                <w:b/>
                <w:bCs/>
              </w:rPr>
            </w:pPr>
            <w:r w:rsidRPr="001F6FD4">
              <w:rPr>
                <w:rFonts w:ascii="Times New Roman" w:hAnsi="Times New Roman" w:cs="Times New Roman"/>
                <w:b/>
                <w:bCs/>
              </w:rPr>
              <w:t>11:00-13:30</w:t>
            </w:r>
          </w:p>
        </w:tc>
        <w:tc>
          <w:tcPr>
            <w:tcW w:w="5298" w:type="dxa"/>
          </w:tcPr>
          <w:p w:rsidR="007E22AC" w:rsidRPr="001F6FD4" w:rsidRDefault="007E22AC" w:rsidP="00FB0E81">
            <w:pPr>
              <w:spacing w:beforeLines="20" w:before="48" w:afterLines="40" w:after="96" w:line="20" w:lineRule="atLeast"/>
              <w:rPr>
                <w:rStyle w:val="hps"/>
                <w:rFonts w:ascii="Times New Roman" w:hAnsi="Times New Roman" w:cs="Times New Roman"/>
                <w:color w:val="222222"/>
                <w:u w:val="single"/>
              </w:rPr>
            </w:pPr>
          </w:p>
          <w:p w:rsidR="007E22AC" w:rsidRPr="001F6FD4" w:rsidRDefault="007E22AC" w:rsidP="00FB0E81">
            <w:pPr>
              <w:spacing w:beforeLines="20" w:before="48" w:afterLines="40" w:after="96" w:line="20" w:lineRule="atLeast"/>
              <w:rPr>
                <w:rStyle w:val="hps"/>
                <w:rFonts w:ascii="Times New Roman" w:hAnsi="Times New Roman" w:cs="Times New Roman"/>
                <w:color w:val="222222"/>
                <w:u w:val="single"/>
              </w:rPr>
            </w:pPr>
          </w:p>
          <w:p w:rsidR="007E22AC" w:rsidRPr="001F6FD4" w:rsidRDefault="007E22AC" w:rsidP="00FB0E81">
            <w:pPr>
              <w:spacing w:beforeLines="20" w:before="48" w:afterLines="40" w:after="96" w:line="20" w:lineRule="atLeast"/>
              <w:ind w:left="360"/>
              <w:rPr>
                <w:rFonts w:ascii="Times New Roman" w:hAnsi="Times New Roman" w:cs="Times New Roman"/>
                <w:b/>
                <w:bCs/>
              </w:rPr>
            </w:pPr>
            <w:r w:rsidRPr="001F6FD4">
              <w:rPr>
                <w:rFonts w:ascii="Times New Roman" w:hAnsi="Times New Roman" w:cs="Times New Roman"/>
              </w:rPr>
              <w:t xml:space="preserve">Distribution of certificates to the beneficiaries in Chihan University </w:t>
            </w:r>
          </w:p>
        </w:tc>
        <w:tc>
          <w:tcPr>
            <w:tcW w:w="2717" w:type="dxa"/>
            <w:vAlign w:val="center"/>
          </w:tcPr>
          <w:p w:rsidR="007E22AC" w:rsidRPr="001F6FD4" w:rsidRDefault="007E22AC" w:rsidP="001F6FD4">
            <w:pPr>
              <w:spacing w:beforeLines="20" w:before="48" w:afterLines="40" w:after="96" w:line="20" w:lineRule="atLeast"/>
              <w:rPr>
                <w:rFonts w:ascii="Times New Roman" w:hAnsi="Times New Roman" w:cs="Times New Roman"/>
                <w:b/>
                <w:bCs/>
              </w:rPr>
            </w:pPr>
            <w:r w:rsidRPr="001F6FD4">
              <w:rPr>
                <w:rFonts w:ascii="Times New Roman" w:hAnsi="Times New Roman" w:cs="Times New Roman"/>
                <w:b/>
                <w:bCs/>
              </w:rPr>
              <w:t>All Partners</w:t>
            </w:r>
          </w:p>
        </w:tc>
      </w:tr>
      <w:tr w:rsidR="007E22AC" w:rsidRPr="001F6FD4" w:rsidTr="00FB0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48"/>
          <w:jc w:val="center"/>
        </w:trPr>
        <w:tc>
          <w:tcPr>
            <w:tcW w:w="1892" w:type="dxa"/>
            <w:shd w:val="clear" w:color="auto" w:fill="D9D9D9"/>
          </w:tcPr>
          <w:p w:rsidR="007E22AC" w:rsidRPr="001F6FD4" w:rsidRDefault="007E22AC" w:rsidP="00FB0E81">
            <w:pPr>
              <w:spacing w:beforeLines="20" w:before="48" w:afterLines="40" w:after="96" w:line="360" w:lineRule="auto"/>
              <w:ind w:right="432"/>
              <w:rPr>
                <w:rFonts w:ascii="Times New Roman" w:hAnsi="Times New Roman" w:cs="Times New Roman"/>
                <w:b/>
                <w:bCs/>
              </w:rPr>
            </w:pPr>
            <w:r w:rsidRPr="001F6FD4">
              <w:rPr>
                <w:rFonts w:ascii="Times New Roman" w:hAnsi="Times New Roman" w:cs="Times New Roman"/>
                <w:b/>
                <w:bCs/>
              </w:rPr>
              <w:t>13:00-14:30</w:t>
            </w:r>
          </w:p>
        </w:tc>
        <w:tc>
          <w:tcPr>
            <w:tcW w:w="5298" w:type="dxa"/>
            <w:shd w:val="clear" w:color="auto" w:fill="D9D9D9"/>
          </w:tcPr>
          <w:p w:rsidR="007E22AC" w:rsidRPr="001F6FD4" w:rsidRDefault="007E22AC" w:rsidP="00FB0E81">
            <w:pPr>
              <w:spacing w:beforeLines="20" w:before="48" w:afterLines="40" w:after="96" w:line="360" w:lineRule="auto"/>
              <w:ind w:left="288" w:right="432"/>
              <w:jc w:val="center"/>
              <w:rPr>
                <w:rFonts w:ascii="Times New Roman" w:hAnsi="Times New Roman" w:cs="Times New Roman"/>
                <w:b/>
                <w:bCs/>
              </w:rPr>
            </w:pPr>
            <w:r w:rsidRPr="001F6FD4">
              <w:rPr>
                <w:rFonts w:ascii="Times New Roman" w:hAnsi="Times New Roman" w:cs="Times New Roman"/>
                <w:b/>
                <w:bCs/>
              </w:rPr>
              <w:t>Lunch</w:t>
            </w:r>
          </w:p>
        </w:tc>
        <w:tc>
          <w:tcPr>
            <w:tcW w:w="2727" w:type="dxa"/>
            <w:gridSpan w:val="2"/>
            <w:shd w:val="clear" w:color="auto" w:fill="D9D9D9"/>
          </w:tcPr>
          <w:p w:rsidR="007E22AC" w:rsidRPr="001F6FD4" w:rsidRDefault="007E22AC" w:rsidP="00FB0E81">
            <w:pPr>
              <w:spacing w:beforeLines="20" w:before="48" w:afterLines="40" w:after="96" w:line="360" w:lineRule="auto"/>
              <w:ind w:right="432"/>
              <w:jc w:val="center"/>
              <w:rPr>
                <w:rFonts w:ascii="Times New Roman" w:hAnsi="Times New Roman" w:cs="Times New Roman"/>
                <w:b/>
                <w:bCs/>
              </w:rPr>
            </w:pPr>
          </w:p>
        </w:tc>
      </w:tr>
      <w:tr w:rsidR="007E22AC" w:rsidRPr="001F6FD4" w:rsidTr="00FB0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62"/>
          <w:jc w:val="center"/>
        </w:trPr>
        <w:tc>
          <w:tcPr>
            <w:tcW w:w="1892" w:type="dxa"/>
            <w:shd w:val="clear" w:color="auto" w:fill="FFFFFF"/>
            <w:vAlign w:val="center"/>
          </w:tcPr>
          <w:p w:rsidR="007E22AC" w:rsidRPr="001F6FD4" w:rsidRDefault="007E22AC" w:rsidP="00FB0E81">
            <w:pPr>
              <w:spacing w:beforeLines="20" w:before="48" w:afterLines="40" w:after="96" w:line="360" w:lineRule="auto"/>
              <w:ind w:right="432"/>
              <w:rPr>
                <w:rFonts w:ascii="Times New Roman" w:hAnsi="Times New Roman" w:cs="Times New Roman"/>
                <w:b/>
                <w:bCs/>
              </w:rPr>
            </w:pPr>
            <w:r w:rsidRPr="001F6FD4">
              <w:rPr>
                <w:rFonts w:ascii="Times New Roman" w:hAnsi="Times New Roman" w:cs="Times New Roman"/>
                <w:b/>
                <w:bCs/>
              </w:rPr>
              <w:t>15:00-15:30</w:t>
            </w:r>
          </w:p>
        </w:tc>
        <w:tc>
          <w:tcPr>
            <w:tcW w:w="5298" w:type="dxa"/>
            <w:shd w:val="clear" w:color="auto" w:fill="FFFFFF"/>
          </w:tcPr>
          <w:p w:rsidR="007E22AC" w:rsidRPr="001F6FD4" w:rsidRDefault="007E22AC" w:rsidP="00FB0E81">
            <w:pPr>
              <w:spacing w:beforeLines="20" w:before="48" w:afterLines="40" w:after="96" w:line="20" w:lineRule="atLeast"/>
              <w:rPr>
                <w:rFonts w:ascii="Times New Roman" w:hAnsi="Times New Roman" w:cs="Times New Roman"/>
              </w:rPr>
            </w:pPr>
          </w:p>
          <w:p w:rsidR="007E22AC" w:rsidRPr="001F6FD4" w:rsidRDefault="007E22AC" w:rsidP="001F6FD4">
            <w:pPr>
              <w:spacing w:beforeLines="20" w:before="48" w:afterLines="40" w:after="96" w:line="20" w:lineRule="atLeast"/>
              <w:rPr>
                <w:rFonts w:ascii="Times New Roman" w:hAnsi="Times New Roman" w:cs="Times New Roman"/>
              </w:rPr>
            </w:pPr>
            <w:r w:rsidRPr="001F6FD4">
              <w:rPr>
                <w:rFonts w:ascii="Times New Roman" w:hAnsi="Times New Roman" w:cs="Times New Roman"/>
              </w:rPr>
              <w:t xml:space="preserve"> Meeting  with  new  Governor of </w:t>
            </w:r>
            <w:r w:rsidR="001F6FD4">
              <w:rPr>
                <w:rFonts w:ascii="Times New Roman" w:hAnsi="Times New Roman" w:cs="Times New Roman"/>
              </w:rPr>
              <w:t xml:space="preserve">Ninawa </w:t>
            </w:r>
          </w:p>
          <w:p w:rsidR="007E22AC" w:rsidRPr="001F6FD4" w:rsidRDefault="007E22AC" w:rsidP="00FB0E81">
            <w:pPr>
              <w:spacing w:beforeLines="20" w:before="48" w:afterLines="40" w:after="96" w:line="20" w:lineRule="atLeast"/>
              <w:rPr>
                <w:rFonts w:ascii="Times New Roman" w:hAnsi="Times New Roman" w:cs="Times New Roman"/>
              </w:rPr>
            </w:pPr>
            <w:r w:rsidRPr="001F6FD4">
              <w:rPr>
                <w:rStyle w:val="hps"/>
                <w:rFonts w:ascii="Times New Roman" w:hAnsi="Times New Roman" w:cs="Times New Roman"/>
                <w:u w:val="single"/>
              </w:rPr>
              <w:t xml:space="preserve"> </w:t>
            </w:r>
          </w:p>
          <w:p w:rsidR="007E22AC" w:rsidRPr="001F6FD4" w:rsidRDefault="007E22AC" w:rsidP="00FB0E81">
            <w:pPr>
              <w:spacing w:beforeLines="20" w:before="48" w:afterLines="40" w:after="96" w:line="20" w:lineRule="atLeast"/>
              <w:rPr>
                <w:rFonts w:ascii="Times New Roman" w:hAnsi="Times New Roman" w:cs="Times New Roman"/>
                <w:b/>
                <w:bCs/>
              </w:rPr>
            </w:pPr>
          </w:p>
        </w:tc>
        <w:tc>
          <w:tcPr>
            <w:tcW w:w="2727" w:type="dxa"/>
            <w:gridSpan w:val="2"/>
            <w:shd w:val="clear" w:color="auto" w:fill="FFFFFF"/>
          </w:tcPr>
          <w:p w:rsidR="007E22AC" w:rsidRPr="001F6FD4" w:rsidRDefault="007E22AC" w:rsidP="00FB0E81">
            <w:pPr>
              <w:spacing w:after="0" w:line="240" w:lineRule="auto"/>
              <w:rPr>
                <w:rFonts w:ascii="Times New Roman" w:hAnsi="Times New Roman" w:cs="Times New Roman"/>
                <w:b/>
                <w:bCs/>
              </w:rPr>
            </w:pPr>
            <w:r w:rsidRPr="001F6FD4">
              <w:rPr>
                <w:rFonts w:ascii="Times New Roman" w:hAnsi="Times New Roman" w:cs="Times New Roman"/>
                <w:b/>
                <w:bCs/>
              </w:rPr>
              <w:t xml:space="preserve"> Mediter </w:t>
            </w:r>
          </w:p>
          <w:p w:rsidR="007E22AC" w:rsidRPr="001F6FD4" w:rsidRDefault="007E22AC" w:rsidP="00FB0E81">
            <w:pPr>
              <w:spacing w:beforeLines="20" w:before="48" w:afterLines="40" w:after="96" w:line="20" w:lineRule="atLeast"/>
              <w:rPr>
                <w:rFonts w:ascii="Times New Roman" w:hAnsi="Times New Roman" w:cs="Times New Roman"/>
                <w:b/>
                <w:bCs/>
              </w:rPr>
            </w:pPr>
            <w:r w:rsidRPr="001F6FD4">
              <w:rPr>
                <w:rFonts w:ascii="Times New Roman" w:hAnsi="Times New Roman" w:cs="Times New Roman"/>
                <w:b/>
                <w:bCs/>
              </w:rPr>
              <w:t>Municipality of Mosul</w:t>
            </w:r>
          </w:p>
          <w:p w:rsidR="007E22AC" w:rsidRPr="001F6FD4" w:rsidRDefault="007E22AC" w:rsidP="00FB0E81">
            <w:pPr>
              <w:spacing w:beforeLines="20" w:before="48" w:afterLines="40" w:after="96" w:line="20" w:lineRule="atLeast"/>
              <w:rPr>
                <w:rFonts w:ascii="Times New Roman" w:hAnsi="Times New Roman" w:cs="Times New Roman"/>
                <w:b/>
                <w:bCs/>
              </w:rPr>
            </w:pPr>
          </w:p>
        </w:tc>
      </w:tr>
    </w:tbl>
    <w:p w:rsidR="007E22AC" w:rsidRPr="00BD6EC3" w:rsidRDefault="007E22AC" w:rsidP="007E22AC">
      <w:pPr>
        <w:pStyle w:val="Titolo1"/>
        <w:spacing w:before="0" w:after="120" w:line="20" w:lineRule="atLeast"/>
        <w:jc w:val="center"/>
        <w:rPr>
          <w:rFonts w:ascii="Times New Roman" w:hAnsi="Times New Roman" w:cs="Times New Roman"/>
          <w:smallCaps/>
          <w:sz w:val="20"/>
          <w:szCs w:val="20"/>
        </w:rPr>
      </w:pPr>
    </w:p>
    <w:p w:rsidR="001F6FD4" w:rsidRPr="00DC00A2" w:rsidRDefault="001F6FD4" w:rsidP="007E22AC">
      <w:pPr>
        <w:rPr>
          <w:rFonts w:ascii="Times New Roman" w:hAnsi="Times New Roman" w:cs="Times New Roman"/>
        </w:rPr>
      </w:pPr>
      <w:r w:rsidRPr="00DC00A2">
        <w:rPr>
          <w:rFonts w:ascii="Times New Roman" w:hAnsi="Times New Roman" w:cs="Times New Roman"/>
        </w:rPr>
        <w:t xml:space="preserve">The third day was dedicated at the event for the distribution of the certificates to the beneficiaries of the trainings. The event took place at the University of Ciha and started at 11:00 am. Besides the beneficiaries at the event participated local authorities and representatives of international organisations. The event as opened by the welcoming word of the project coordinators, the president </w:t>
      </w:r>
      <w:r w:rsidR="00DC00A2" w:rsidRPr="00DC00A2">
        <w:rPr>
          <w:rFonts w:ascii="Times New Roman" w:hAnsi="Times New Roman" w:cs="Times New Roman"/>
        </w:rPr>
        <w:t>of Ninawa</w:t>
      </w:r>
      <w:r w:rsidRPr="00DC00A2">
        <w:rPr>
          <w:rFonts w:ascii="Times New Roman" w:hAnsi="Times New Roman" w:cs="Times New Roman"/>
        </w:rPr>
        <w:t xml:space="preserve"> council and the rector of the University of Cihan. </w:t>
      </w:r>
      <w:r w:rsidR="0083262A" w:rsidRPr="00DC00A2">
        <w:rPr>
          <w:rFonts w:ascii="Times New Roman" w:hAnsi="Times New Roman" w:cs="Times New Roman"/>
        </w:rPr>
        <w:t xml:space="preserve">Afterward the beneficiaries received the certificates and participated to the organised catering. </w:t>
      </w:r>
    </w:p>
    <w:p w:rsidR="001F6FD4" w:rsidRPr="00DC00A2" w:rsidRDefault="0083262A" w:rsidP="007E22AC">
      <w:pPr>
        <w:rPr>
          <w:rFonts w:ascii="Times New Roman" w:hAnsi="Times New Roman" w:cs="Times New Roman"/>
        </w:rPr>
      </w:pPr>
      <w:r w:rsidRPr="00DC00A2">
        <w:rPr>
          <w:rFonts w:ascii="Times New Roman" w:hAnsi="Times New Roman" w:cs="Times New Roman"/>
        </w:rPr>
        <w:t xml:space="preserve">In the afternoon the partnership gathered again to plan the third phase activities. The main topic of the discussion was the organisation of the travels to Europe. The partnership proposed to bring to Europe a delegation composed by 12 persons. Initially the project intended to invite to Europe the direct beneficiaries of the project, those who participated at the training activity. After discussing with the Italian Consulate regarding the visas, was advised not to select the beneficiaries due to emigration risks and for this reason the partnership had to think about the composition of the delegation. Also, the partnership had to agree on the period of the for the organisation of the events considering that there are needed 40 days to obtain a visa and the month of  June will not be suitable due to the Ramadan month. For the above mentioned reasons the partnership decided that the composition of the delegation from Iraq to be composed by representatives of the local authorities, professors of the university, </w:t>
      </w:r>
      <w:r w:rsidR="009B15E2" w:rsidRPr="00DC00A2">
        <w:rPr>
          <w:rFonts w:ascii="Times New Roman" w:hAnsi="Times New Roman" w:cs="Times New Roman"/>
        </w:rPr>
        <w:t xml:space="preserve">chamber of commerce, </w:t>
      </w:r>
      <w:r w:rsidR="00B9516C" w:rsidRPr="00DC00A2">
        <w:rPr>
          <w:rFonts w:ascii="Times New Roman" w:hAnsi="Times New Roman" w:cs="Times New Roman"/>
        </w:rPr>
        <w:t xml:space="preserve">and the period for the organisation of the events is foreseen to be the first week of July 2016. </w:t>
      </w:r>
    </w:p>
    <w:p w:rsidR="00B9516C" w:rsidRPr="00DC00A2" w:rsidRDefault="00B9516C" w:rsidP="00DC00A2">
      <w:pPr>
        <w:rPr>
          <w:rFonts w:ascii="Times New Roman" w:hAnsi="Times New Roman" w:cs="Times New Roman"/>
        </w:rPr>
      </w:pPr>
      <w:r w:rsidRPr="00DC00A2">
        <w:rPr>
          <w:rFonts w:ascii="Times New Roman" w:hAnsi="Times New Roman" w:cs="Times New Roman"/>
        </w:rPr>
        <w:t xml:space="preserve">In the afternoon was planned a meeting with the new Governor of Ninawa which did not happen because of the </w:t>
      </w:r>
      <w:r w:rsidR="00DC00A2" w:rsidRPr="00DC00A2">
        <w:rPr>
          <w:rFonts w:ascii="Times New Roman" w:hAnsi="Times New Roman" w:cs="Times New Roman"/>
        </w:rPr>
        <w:t xml:space="preserve">very busy agenda of the Governor. </w:t>
      </w:r>
    </w:p>
    <w:p w:rsidR="00B9516C" w:rsidRDefault="00B9516C" w:rsidP="007E22AC">
      <w:pPr>
        <w:pStyle w:val="Titolo1"/>
        <w:spacing w:before="100" w:beforeAutospacing="1" w:after="120" w:line="20" w:lineRule="atLeast"/>
        <w:jc w:val="center"/>
        <w:rPr>
          <w:rFonts w:ascii="Times New Roman" w:hAnsi="Times New Roman" w:cs="Times New Roman"/>
          <w:smallCaps/>
          <w:sz w:val="20"/>
          <w:szCs w:val="20"/>
        </w:rPr>
      </w:pPr>
    </w:p>
    <w:p w:rsidR="00DC00A2" w:rsidRDefault="00DC00A2" w:rsidP="00DC00A2"/>
    <w:p w:rsidR="00B9516C" w:rsidRDefault="00B9516C" w:rsidP="007E22AC">
      <w:pPr>
        <w:pStyle w:val="Titolo1"/>
        <w:spacing w:before="100" w:beforeAutospacing="1" w:after="120" w:line="20" w:lineRule="atLeast"/>
        <w:jc w:val="center"/>
        <w:rPr>
          <w:rFonts w:ascii="Times New Roman" w:hAnsi="Times New Roman" w:cs="Times New Roman"/>
          <w:smallCaps/>
          <w:sz w:val="20"/>
          <w:szCs w:val="20"/>
        </w:rPr>
      </w:pPr>
    </w:p>
    <w:p w:rsidR="007E22AC" w:rsidRPr="00B237C9" w:rsidRDefault="007E22AC" w:rsidP="007E22AC">
      <w:pPr>
        <w:pStyle w:val="Titolo1"/>
        <w:spacing w:before="100" w:beforeAutospacing="1" w:after="120" w:line="20" w:lineRule="atLeast"/>
        <w:jc w:val="center"/>
        <w:rPr>
          <w:rFonts w:ascii="Times New Roman" w:hAnsi="Times New Roman" w:cs="Times New Roman"/>
          <w:smallCaps/>
          <w:sz w:val="22"/>
          <w:szCs w:val="22"/>
        </w:rPr>
      </w:pPr>
      <w:r w:rsidRPr="00B237C9">
        <w:rPr>
          <w:rFonts w:ascii="Times New Roman" w:hAnsi="Times New Roman" w:cs="Times New Roman"/>
          <w:smallCaps/>
          <w:sz w:val="22"/>
          <w:szCs w:val="22"/>
        </w:rPr>
        <w:t>Day Four</w:t>
      </w:r>
    </w:p>
    <w:p w:rsidR="007E22AC" w:rsidRPr="00B237C9" w:rsidRDefault="007E22AC" w:rsidP="007E22AC">
      <w:pPr>
        <w:jc w:val="center"/>
        <w:rPr>
          <w:rFonts w:ascii="Times New Roman" w:hAnsi="Times New Roman" w:cs="Times New Roman"/>
          <w:b/>
          <w:bCs/>
          <w:smallCaps/>
          <w:u w:val="single"/>
        </w:rPr>
      </w:pPr>
      <w:r w:rsidRPr="00B237C9">
        <w:rPr>
          <w:rFonts w:ascii="Times New Roman" w:hAnsi="Times New Roman" w:cs="Times New Roman"/>
          <w:b/>
          <w:bCs/>
          <w:smallCaps/>
          <w:u w:val="single"/>
        </w:rPr>
        <w:t>10 Wednesday February 2016</w:t>
      </w:r>
    </w:p>
    <w:p w:rsidR="007E22AC" w:rsidRPr="00B237C9" w:rsidRDefault="007E22AC" w:rsidP="007E22AC">
      <w:pPr>
        <w:pStyle w:val="Titolo1"/>
        <w:spacing w:before="100" w:beforeAutospacing="1" w:after="120" w:line="20" w:lineRule="atLeast"/>
        <w:jc w:val="both"/>
        <w:rPr>
          <w:rFonts w:ascii="Times New Roman" w:hAnsi="Times New Roman" w:cs="Times New Roman"/>
          <w:smallCaps/>
          <w:sz w:val="22"/>
          <w:szCs w:val="22"/>
        </w:rPr>
      </w:pPr>
      <w:r w:rsidRPr="00B237C9">
        <w:rPr>
          <w:rFonts w:ascii="Times New Roman" w:hAnsi="Times New Roman" w:cs="Times New Roman"/>
          <w:smallCaps/>
          <w:sz w:val="22"/>
          <w:szCs w:val="22"/>
        </w:rPr>
        <w:t>PHASE Three: Next Steps</w:t>
      </w:r>
    </w:p>
    <w:p w:rsidR="007E22AC" w:rsidRPr="00BD6EC3" w:rsidRDefault="007E22AC" w:rsidP="007E22AC">
      <w:pPr>
        <w:jc w:val="center"/>
        <w:rPr>
          <w:rFonts w:ascii="Times New Roman" w:eastAsia="Calibri" w:hAnsi="Times New Roman" w:cs="Times New Roman"/>
          <w:b/>
          <w:bCs/>
          <w:kern w:val="32"/>
          <w:sz w:val="20"/>
          <w:szCs w:val="20"/>
        </w:rPr>
      </w:pPr>
      <w:r w:rsidRPr="00BD6EC3">
        <w:rPr>
          <w:rFonts w:ascii="Times New Roman" w:hAnsi="Times New Roman" w:cs="Times New Roman"/>
          <w:b/>
          <w:bCs/>
          <w:sz w:val="20"/>
          <w:szCs w:val="20"/>
        </w:rPr>
        <w:tab/>
      </w:r>
    </w:p>
    <w:tbl>
      <w:tblPr>
        <w:tblW w:w="9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92"/>
        <w:gridCol w:w="5298"/>
        <w:gridCol w:w="2717"/>
        <w:gridCol w:w="10"/>
      </w:tblGrid>
      <w:tr w:rsidR="007E22AC" w:rsidRPr="00B237C9" w:rsidTr="00FB0E81">
        <w:trPr>
          <w:gridAfter w:val="1"/>
          <w:wAfter w:w="10" w:type="dxa"/>
          <w:trHeight w:val="828"/>
          <w:jc w:val="center"/>
        </w:trPr>
        <w:tc>
          <w:tcPr>
            <w:tcW w:w="1892" w:type="dxa"/>
            <w:tcBorders>
              <w:top w:val="single" w:sz="4" w:space="0" w:color="auto"/>
            </w:tcBorders>
            <w:shd w:val="pct10" w:color="auto" w:fill="auto"/>
          </w:tcPr>
          <w:p w:rsidR="007E22AC" w:rsidRPr="00B237C9" w:rsidRDefault="007E22AC" w:rsidP="00FB0E81">
            <w:pPr>
              <w:spacing w:before="100" w:beforeAutospacing="1" w:after="120" w:line="20" w:lineRule="atLeast"/>
              <w:jc w:val="center"/>
              <w:rPr>
                <w:rFonts w:ascii="Times New Roman" w:hAnsi="Times New Roman" w:cs="Times New Roman"/>
                <w:b/>
                <w:bCs/>
              </w:rPr>
            </w:pPr>
            <w:r w:rsidRPr="00B237C9">
              <w:rPr>
                <w:rFonts w:ascii="Times New Roman" w:hAnsi="Times New Roman" w:cs="Times New Roman"/>
                <w:b/>
                <w:bCs/>
              </w:rPr>
              <w:t>Time</w:t>
            </w:r>
          </w:p>
        </w:tc>
        <w:tc>
          <w:tcPr>
            <w:tcW w:w="5298" w:type="dxa"/>
            <w:shd w:val="pct10" w:color="auto" w:fill="auto"/>
          </w:tcPr>
          <w:p w:rsidR="007E22AC" w:rsidRPr="00B237C9" w:rsidRDefault="007E22AC" w:rsidP="00FB0E81">
            <w:pPr>
              <w:spacing w:before="100" w:beforeAutospacing="1" w:after="120" w:line="20" w:lineRule="atLeast"/>
              <w:jc w:val="center"/>
              <w:rPr>
                <w:rFonts w:ascii="Times New Roman" w:hAnsi="Times New Roman" w:cs="Times New Roman"/>
                <w:b/>
                <w:bCs/>
              </w:rPr>
            </w:pPr>
            <w:r w:rsidRPr="00B237C9">
              <w:rPr>
                <w:rFonts w:ascii="Times New Roman" w:hAnsi="Times New Roman" w:cs="Times New Roman"/>
                <w:b/>
                <w:bCs/>
              </w:rPr>
              <w:t>Session</w:t>
            </w:r>
          </w:p>
        </w:tc>
        <w:tc>
          <w:tcPr>
            <w:tcW w:w="2717" w:type="dxa"/>
            <w:shd w:val="pct10" w:color="auto" w:fill="auto"/>
            <w:vAlign w:val="center"/>
          </w:tcPr>
          <w:p w:rsidR="007E22AC" w:rsidRPr="00B237C9" w:rsidRDefault="007E22AC" w:rsidP="00FB0E81">
            <w:pPr>
              <w:spacing w:before="100" w:beforeAutospacing="1" w:after="120" w:line="20" w:lineRule="atLeast"/>
              <w:rPr>
                <w:rFonts w:ascii="Times New Roman" w:hAnsi="Times New Roman" w:cs="Times New Roman"/>
                <w:b/>
                <w:bCs/>
              </w:rPr>
            </w:pPr>
            <w:r w:rsidRPr="00B237C9">
              <w:rPr>
                <w:rFonts w:ascii="Times New Roman" w:hAnsi="Times New Roman" w:cs="Times New Roman"/>
                <w:b/>
                <w:bCs/>
              </w:rPr>
              <w:t>Facilitators</w:t>
            </w:r>
          </w:p>
        </w:tc>
      </w:tr>
      <w:tr w:rsidR="007E22AC" w:rsidRPr="00B237C9" w:rsidTr="00FB0E81">
        <w:trPr>
          <w:gridAfter w:val="1"/>
          <w:wAfter w:w="10" w:type="dxa"/>
          <w:trHeight w:val="3375"/>
          <w:jc w:val="center"/>
        </w:trPr>
        <w:tc>
          <w:tcPr>
            <w:tcW w:w="1892" w:type="dxa"/>
          </w:tcPr>
          <w:p w:rsidR="007E22AC" w:rsidRPr="00B237C9" w:rsidRDefault="007E22AC" w:rsidP="00FB0E81">
            <w:pPr>
              <w:spacing w:beforeLines="20" w:before="48" w:afterLines="40" w:after="96" w:line="20" w:lineRule="atLeast"/>
              <w:rPr>
                <w:rFonts w:ascii="Times New Roman" w:hAnsi="Times New Roman" w:cs="Times New Roman"/>
                <w:b/>
                <w:bCs/>
              </w:rPr>
            </w:pPr>
          </w:p>
          <w:p w:rsidR="007E22AC" w:rsidRPr="00B237C9" w:rsidRDefault="007E22AC" w:rsidP="00FB0E81">
            <w:pPr>
              <w:spacing w:beforeLines="20" w:before="48" w:afterLines="40" w:after="96" w:line="20" w:lineRule="atLeast"/>
              <w:jc w:val="center"/>
              <w:rPr>
                <w:rFonts w:ascii="Times New Roman" w:hAnsi="Times New Roman" w:cs="Times New Roman"/>
                <w:b/>
                <w:bCs/>
              </w:rPr>
            </w:pPr>
          </w:p>
          <w:p w:rsidR="007E22AC" w:rsidRPr="00B237C9" w:rsidRDefault="007E22AC" w:rsidP="00FB0E81">
            <w:pPr>
              <w:spacing w:beforeLines="20" w:before="48" w:afterLines="40" w:after="96" w:line="20" w:lineRule="atLeast"/>
              <w:jc w:val="center"/>
              <w:rPr>
                <w:rFonts w:ascii="Times New Roman" w:hAnsi="Times New Roman" w:cs="Times New Roman"/>
                <w:b/>
                <w:bCs/>
              </w:rPr>
            </w:pPr>
            <w:r w:rsidRPr="00B237C9">
              <w:rPr>
                <w:rFonts w:ascii="Times New Roman" w:hAnsi="Times New Roman" w:cs="Times New Roman"/>
                <w:b/>
                <w:bCs/>
              </w:rPr>
              <w:t>9:00-12:30</w:t>
            </w:r>
          </w:p>
          <w:p w:rsidR="007E22AC" w:rsidRPr="00B237C9" w:rsidRDefault="007E22AC" w:rsidP="00FB0E81">
            <w:pPr>
              <w:spacing w:beforeLines="20" w:before="48" w:afterLines="40" w:after="96" w:line="20" w:lineRule="atLeast"/>
              <w:jc w:val="center"/>
              <w:rPr>
                <w:rFonts w:ascii="Times New Roman" w:hAnsi="Times New Roman" w:cs="Times New Roman"/>
                <w:b/>
                <w:bCs/>
              </w:rPr>
            </w:pPr>
          </w:p>
          <w:p w:rsidR="007E22AC" w:rsidRPr="00B237C9" w:rsidRDefault="007E22AC" w:rsidP="00FB0E81">
            <w:pPr>
              <w:spacing w:beforeLines="20" w:before="48" w:afterLines="40" w:after="96" w:line="20" w:lineRule="atLeast"/>
              <w:jc w:val="center"/>
              <w:rPr>
                <w:rFonts w:ascii="Times New Roman" w:hAnsi="Times New Roman" w:cs="Times New Roman"/>
                <w:b/>
                <w:bCs/>
              </w:rPr>
            </w:pPr>
          </w:p>
          <w:p w:rsidR="007E22AC" w:rsidRPr="00B237C9" w:rsidRDefault="007E22AC" w:rsidP="00FB0E81">
            <w:pPr>
              <w:spacing w:beforeLines="20" w:before="48" w:afterLines="40" w:after="96" w:line="20" w:lineRule="atLeast"/>
              <w:jc w:val="center"/>
              <w:rPr>
                <w:rFonts w:ascii="Times New Roman" w:hAnsi="Times New Roman" w:cs="Times New Roman"/>
                <w:b/>
                <w:bCs/>
              </w:rPr>
            </w:pPr>
          </w:p>
        </w:tc>
        <w:tc>
          <w:tcPr>
            <w:tcW w:w="5298" w:type="dxa"/>
          </w:tcPr>
          <w:p w:rsidR="007E22AC" w:rsidRPr="00B237C9" w:rsidRDefault="007E22AC" w:rsidP="00FB0E81">
            <w:pPr>
              <w:spacing w:beforeLines="20" w:before="48" w:afterLines="40" w:after="96" w:line="20" w:lineRule="atLeast"/>
              <w:rPr>
                <w:rFonts w:ascii="Times New Roman" w:hAnsi="Times New Roman" w:cs="Times New Roman"/>
                <w:b/>
                <w:bCs/>
              </w:rPr>
            </w:pPr>
          </w:p>
          <w:p w:rsidR="007E22AC" w:rsidRPr="00B237C9" w:rsidRDefault="007E22AC" w:rsidP="00FB0E81">
            <w:pPr>
              <w:spacing w:beforeLines="20" w:before="48" w:afterLines="40" w:after="96" w:line="20" w:lineRule="atLeast"/>
              <w:rPr>
                <w:rStyle w:val="apple-converted-space"/>
                <w:rFonts w:ascii="Times New Roman" w:eastAsia="Calibri" w:hAnsi="Times New Roman" w:cs="Times New Roman"/>
                <w:bCs/>
                <w:shd w:val="clear" w:color="auto" w:fill="FFFFFF"/>
              </w:rPr>
            </w:pPr>
            <w:r w:rsidRPr="00B237C9">
              <w:rPr>
                <w:rStyle w:val="hps"/>
                <w:rFonts w:ascii="Times New Roman" w:hAnsi="Times New Roman" w:cs="Times New Roman"/>
                <w:bCs/>
                <w:u w:val="single"/>
              </w:rPr>
              <w:t xml:space="preserve">PHASE 3 </w:t>
            </w:r>
          </w:p>
          <w:p w:rsidR="007E22AC" w:rsidRPr="00B237C9" w:rsidRDefault="007E22AC" w:rsidP="00FB0E81">
            <w:pPr>
              <w:spacing w:beforeLines="20" w:before="48" w:afterLines="40" w:after="96" w:line="20" w:lineRule="atLeast"/>
              <w:rPr>
                <w:rStyle w:val="hps"/>
                <w:rFonts w:ascii="Times New Roman" w:hAnsi="Times New Roman" w:cs="Times New Roman"/>
                <w:bCs/>
              </w:rPr>
            </w:pPr>
            <w:r w:rsidRPr="00B237C9">
              <w:rPr>
                <w:rStyle w:val="hps"/>
                <w:rFonts w:ascii="Times New Roman" w:hAnsi="Times New Roman" w:cs="Times New Roman"/>
                <w:bCs/>
              </w:rPr>
              <w:t>Creation of Microenterprises and NGO –</w:t>
            </w:r>
          </w:p>
          <w:p w:rsidR="007E22AC" w:rsidRPr="00B237C9" w:rsidRDefault="007E22AC" w:rsidP="00FB0E81">
            <w:pPr>
              <w:spacing w:beforeLines="20" w:before="48" w:afterLines="40" w:after="96" w:line="20" w:lineRule="atLeast"/>
              <w:rPr>
                <w:rStyle w:val="apple-converted-space"/>
                <w:rFonts w:ascii="Times New Roman" w:eastAsia="Calibri" w:hAnsi="Times New Roman" w:cs="Times New Roman"/>
                <w:bCs/>
                <w:shd w:val="clear" w:color="auto" w:fill="FFFFFF"/>
              </w:rPr>
            </w:pPr>
            <w:r w:rsidRPr="00B237C9">
              <w:rPr>
                <w:rStyle w:val="apple-converted-space"/>
                <w:rFonts w:ascii="Times New Roman" w:eastAsia="Calibri" w:hAnsi="Times New Roman" w:cs="Times New Roman"/>
                <w:bCs/>
                <w:shd w:val="clear" w:color="auto" w:fill="FFFFFF"/>
              </w:rPr>
              <w:t>acquisition documentation registration, identification of legal representatives and members</w:t>
            </w:r>
          </w:p>
          <w:p w:rsidR="007E22AC" w:rsidRPr="00B237C9" w:rsidRDefault="007E22AC" w:rsidP="00FB0E81">
            <w:pPr>
              <w:spacing w:beforeLines="20" w:before="48" w:afterLines="40" w:after="96" w:line="20" w:lineRule="atLeast"/>
              <w:rPr>
                <w:rFonts w:ascii="Times New Roman" w:hAnsi="Times New Roman" w:cs="Times New Roman"/>
                <w:bCs/>
              </w:rPr>
            </w:pPr>
            <w:r w:rsidRPr="00B237C9">
              <w:rPr>
                <w:rStyle w:val="hps"/>
                <w:rFonts w:ascii="Times New Roman" w:hAnsi="Times New Roman" w:cs="Times New Roman"/>
                <w:bCs/>
              </w:rPr>
              <w:t>Testing of the Incubator</w:t>
            </w:r>
          </w:p>
          <w:p w:rsidR="007E22AC" w:rsidRPr="00B237C9" w:rsidRDefault="007E22AC" w:rsidP="007E22AC">
            <w:pPr>
              <w:pStyle w:val="Paragrafoelenco"/>
              <w:numPr>
                <w:ilvl w:val="0"/>
                <w:numId w:val="1"/>
              </w:numPr>
              <w:spacing w:beforeLines="20" w:before="48" w:afterLines="40" w:after="96" w:line="20" w:lineRule="atLeast"/>
              <w:rPr>
                <w:rFonts w:ascii="Times New Roman" w:hAnsi="Times New Roman" w:cs="Times New Roman"/>
                <w:bCs/>
              </w:rPr>
            </w:pPr>
            <w:r w:rsidRPr="00B237C9">
              <w:rPr>
                <w:rFonts w:ascii="Times New Roman" w:hAnsi="Times New Roman" w:cs="Times New Roman"/>
                <w:bCs/>
              </w:rPr>
              <w:t xml:space="preserve">Main purpose of the Incubator </w:t>
            </w:r>
          </w:p>
          <w:p w:rsidR="007E22AC" w:rsidRPr="00B237C9" w:rsidRDefault="007E22AC" w:rsidP="007E22AC">
            <w:pPr>
              <w:pStyle w:val="Paragrafoelenco"/>
              <w:numPr>
                <w:ilvl w:val="0"/>
                <w:numId w:val="1"/>
              </w:numPr>
              <w:spacing w:beforeLines="20" w:before="48" w:afterLines="40" w:after="96" w:line="20" w:lineRule="atLeast"/>
              <w:rPr>
                <w:rFonts w:ascii="Times New Roman" w:hAnsi="Times New Roman" w:cs="Times New Roman"/>
                <w:bCs/>
              </w:rPr>
            </w:pPr>
            <w:r w:rsidRPr="00B237C9">
              <w:rPr>
                <w:rFonts w:ascii="Times New Roman" w:hAnsi="Times New Roman" w:cs="Times New Roman"/>
                <w:bCs/>
              </w:rPr>
              <w:t xml:space="preserve">Incubator location  and Staff </w:t>
            </w:r>
          </w:p>
          <w:p w:rsidR="007E22AC" w:rsidRPr="00B237C9" w:rsidRDefault="007E22AC" w:rsidP="00FB0E81">
            <w:pPr>
              <w:spacing w:beforeLines="20" w:before="48" w:afterLines="40" w:after="96" w:line="20" w:lineRule="atLeast"/>
              <w:rPr>
                <w:rFonts w:ascii="Times New Roman" w:hAnsi="Times New Roman" w:cs="Times New Roman"/>
                <w:b/>
                <w:bCs/>
              </w:rPr>
            </w:pPr>
            <w:r w:rsidRPr="00B237C9">
              <w:rPr>
                <w:rFonts w:ascii="Times New Roman" w:hAnsi="Times New Roman" w:cs="Times New Roman"/>
                <w:bCs/>
              </w:rPr>
              <w:t>Budget and incubator Activity</w:t>
            </w:r>
          </w:p>
          <w:p w:rsidR="007E22AC" w:rsidRPr="00B237C9" w:rsidRDefault="007E22AC" w:rsidP="00FB0E81">
            <w:pPr>
              <w:spacing w:beforeLines="20" w:before="48" w:afterLines="40" w:after="96" w:line="20" w:lineRule="atLeast"/>
              <w:rPr>
                <w:rFonts w:ascii="Times New Roman" w:hAnsi="Times New Roman" w:cs="Times New Roman"/>
                <w:b/>
                <w:bCs/>
              </w:rPr>
            </w:pPr>
          </w:p>
        </w:tc>
        <w:tc>
          <w:tcPr>
            <w:tcW w:w="2717" w:type="dxa"/>
            <w:vAlign w:val="center"/>
          </w:tcPr>
          <w:p w:rsidR="007E22AC" w:rsidRPr="00B237C9" w:rsidRDefault="007E22AC" w:rsidP="00FB0E81">
            <w:pPr>
              <w:spacing w:after="0" w:line="240" w:lineRule="auto"/>
              <w:rPr>
                <w:rFonts w:ascii="Times New Roman" w:hAnsi="Times New Roman" w:cs="Times New Roman"/>
                <w:b/>
                <w:bCs/>
              </w:rPr>
            </w:pPr>
            <w:r w:rsidRPr="00B237C9">
              <w:rPr>
                <w:rFonts w:ascii="Times New Roman" w:hAnsi="Times New Roman" w:cs="Times New Roman"/>
                <w:b/>
                <w:bCs/>
              </w:rPr>
              <w:t>All Partner</w:t>
            </w:r>
          </w:p>
          <w:p w:rsidR="007E22AC" w:rsidRPr="00B237C9" w:rsidRDefault="007E22AC" w:rsidP="00FB0E81">
            <w:pPr>
              <w:spacing w:beforeLines="20" w:before="48" w:afterLines="40" w:after="96" w:line="20" w:lineRule="atLeast"/>
              <w:jc w:val="center"/>
              <w:rPr>
                <w:rFonts w:ascii="Times New Roman" w:hAnsi="Times New Roman" w:cs="Times New Roman"/>
                <w:b/>
                <w:bCs/>
              </w:rPr>
            </w:pPr>
          </w:p>
        </w:tc>
      </w:tr>
      <w:tr w:rsidR="007E22AC" w:rsidRPr="00B237C9" w:rsidTr="00FB0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48"/>
          <w:jc w:val="center"/>
        </w:trPr>
        <w:tc>
          <w:tcPr>
            <w:tcW w:w="1892" w:type="dxa"/>
            <w:shd w:val="clear" w:color="auto" w:fill="D9D9D9"/>
          </w:tcPr>
          <w:p w:rsidR="007E22AC" w:rsidRPr="00B237C9" w:rsidRDefault="007E22AC" w:rsidP="00FB0E81">
            <w:pPr>
              <w:spacing w:beforeLines="20" w:before="48" w:afterLines="40" w:after="96" w:line="360" w:lineRule="auto"/>
              <w:ind w:right="432"/>
              <w:rPr>
                <w:rFonts w:ascii="Times New Roman" w:hAnsi="Times New Roman" w:cs="Times New Roman"/>
                <w:b/>
                <w:bCs/>
              </w:rPr>
            </w:pPr>
            <w:r w:rsidRPr="00B237C9">
              <w:rPr>
                <w:rFonts w:ascii="Times New Roman" w:hAnsi="Times New Roman" w:cs="Times New Roman"/>
                <w:b/>
                <w:bCs/>
              </w:rPr>
              <w:t>13:00-14:30</w:t>
            </w:r>
          </w:p>
        </w:tc>
        <w:tc>
          <w:tcPr>
            <w:tcW w:w="5298" w:type="dxa"/>
            <w:shd w:val="clear" w:color="auto" w:fill="D9D9D9"/>
          </w:tcPr>
          <w:p w:rsidR="007E22AC" w:rsidRPr="00B237C9" w:rsidRDefault="007E22AC" w:rsidP="00FB0E81">
            <w:pPr>
              <w:spacing w:beforeLines="20" w:before="48" w:afterLines="40" w:after="96" w:line="360" w:lineRule="auto"/>
              <w:ind w:left="288" w:right="432"/>
              <w:jc w:val="center"/>
              <w:rPr>
                <w:rFonts w:ascii="Times New Roman" w:hAnsi="Times New Roman" w:cs="Times New Roman"/>
                <w:b/>
                <w:bCs/>
              </w:rPr>
            </w:pPr>
            <w:r w:rsidRPr="00B237C9">
              <w:rPr>
                <w:rFonts w:ascii="Times New Roman" w:hAnsi="Times New Roman" w:cs="Times New Roman"/>
                <w:b/>
                <w:bCs/>
              </w:rPr>
              <w:t>Lunch</w:t>
            </w:r>
          </w:p>
        </w:tc>
        <w:tc>
          <w:tcPr>
            <w:tcW w:w="2727" w:type="dxa"/>
            <w:gridSpan w:val="2"/>
            <w:shd w:val="clear" w:color="auto" w:fill="D9D9D9"/>
          </w:tcPr>
          <w:p w:rsidR="007E22AC" w:rsidRPr="00B237C9" w:rsidRDefault="007E22AC" w:rsidP="00FB0E81">
            <w:pPr>
              <w:spacing w:beforeLines="20" w:before="48" w:afterLines="40" w:after="96" w:line="360" w:lineRule="auto"/>
              <w:ind w:right="432"/>
              <w:jc w:val="center"/>
              <w:rPr>
                <w:rFonts w:ascii="Times New Roman" w:hAnsi="Times New Roman" w:cs="Times New Roman"/>
                <w:b/>
                <w:bCs/>
              </w:rPr>
            </w:pPr>
          </w:p>
        </w:tc>
      </w:tr>
      <w:tr w:rsidR="007E22AC" w:rsidRPr="00B237C9" w:rsidTr="00FB0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62"/>
          <w:jc w:val="center"/>
        </w:trPr>
        <w:tc>
          <w:tcPr>
            <w:tcW w:w="1892" w:type="dxa"/>
            <w:shd w:val="clear" w:color="auto" w:fill="FFFFFF"/>
            <w:vAlign w:val="center"/>
          </w:tcPr>
          <w:p w:rsidR="007E22AC" w:rsidRPr="00B237C9" w:rsidRDefault="007E22AC" w:rsidP="00FB0E81">
            <w:pPr>
              <w:spacing w:beforeLines="20" w:before="48" w:afterLines="40" w:after="96" w:line="360" w:lineRule="auto"/>
              <w:ind w:right="432"/>
              <w:rPr>
                <w:rFonts w:ascii="Times New Roman" w:hAnsi="Times New Roman" w:cs="Times New Roman"/>
                <w:b/>
                <w:bCs/>
              </w:rPr>
            </w:pPr>
            <w:r w:rsidRPr="00B237C9">
              <w:rPr>
                <w:rFonts w:ascii="Times New Roman" w:hAnsi="Times New Roman" w:cs="Times New Roman"/>
                <w:b/>
                <w:bCs/>
              </w:rPr>
              <w:t>14:30-18:00</w:t>
            </w:r>
          </w:p>
        </w:tc>
        <w:tc>
          <w:tcPr>
            <w:tcW w:w="5298" w:type="dxa"/>
            <w:shd w:val="clear" w:color="auto" w:fill="FFFFFF"/>
          </w:tcPr>
          <w:p w:rsidR="007E22AC" w:rsidRPr="00B237C9" w:rsidRDefault="007E22AC" w:rsidP="00FB0E81">
            <w:pPr>
              <w:pStyle w:val="Paragrafoelenco"/>
              <w:spacing w:beforeLines="20" w:before="48" w:afterLines="40" w:after="96" w:line="20" w:lineRule="atLeast"/>
              <w:rPr>
                <w:rFonts w:ascii="Times New Roman" w:hAnsi="Times New Roman" w:cs="Times New Roman"/>
              </w:rPr>
            </w:pPr>
          </w:p>
          <w:p w:rsidR="007E22AC" w:rsidRPr="00B237C9" w:rsidRDefault="007E22AC" w:rsidP="00FB0E81">
            <w:pPr>
              <w:spacing w:beforeLines="20" w:before="48" w:afterLines="40" w:after="96" w:line="20" w:lineRule="atLeast"/>
              <w:rPr>
                <w:rStyle w:val="apple-converted-space"/>
                <w:rFonts w:ascii="Times New Roman" w:eastAsia="Calibri" w:hAnsi="Times New Roman" w:cs="Times New Roman"/>
                <w:shd w:val="clear" w:color="auto" w:fill="FFFFFF"/>
              </w:rPr>
            </w:pPr>
            <w:r w:rsidRPr="00B237C9">
              <w:rPr>
                <w:rStyle w:val="hps"/>
                <w:rFonts w:ascii="Times New Roman" w:hAnsi="Times New Roman" w:cs="Times New Roman"/>
                <w:u w:val="single"/>
              </w:rPr>
              <w:t>PHASE 3</w:t>
            </w:r>
            <w:r w:rsidRPr="00B237C9">
              <w:rPr>
                <w:rStyle w:val="hps"/>
                <w:rFonts w:ascii="Times New Roman" w:hAnsi="Times New Roman" w:cs="Times New Roman"/>
              </w:rPr>
              <w:t xml:space="preserve"> </w:t>
            </w:r>
          </w:p>
          <w:p w:rsidR="007E22AC" w:rsidRPr="00B237C9" w:rsidRDefault="007E22AC" w:rsidP="00FB0E81">
            <w:pPr>
              <w:spacing w:beforeLines="20" w:before="48" w:afterLines="40" w:after="96" w:line="20" w:lineRule="atLeast"/>
              <w:rPr>
                <w:rStyle w:val="hps"/>
                <w:rFonts w:ascii="Times New Roman" w:hAnsi="Times New Roman" w:cs="Times New Roman"/>
              </w:rPr>
            </w:pPr>
            <w:r w:rsidRPr="00B237C9">
              <w:rPr>
                <w:rStyle w:val="hps"/>
                <w:rFonts w:ascii="Times New Roman" w:hAnsi="Times New Roman" w:cs="Times New Roman"/>
              </w:rPr>
              <w:t>Stages in Palermo and in Bruxelles</w:t>
            </w:r>
          </w:p>
          <w:p w:rsidR="007E22AC" w:rsidRPr="00B237C9" w:rsidRDefault="007E22AC" w:rsidP="00FB0E81">
            <w:pPr>
              <w:spacing w:beforeLines="20" w:before="48" w:afterLines="40" w:after="96" w:line="20" w:lineRule="atLeast"/>
              <w:rPr>
                <w:rFonts w:ascii="Times New Roman" w:hAnsi="Times New Roman" w:cs="Times New Roman"/>
              </w:rPr>
            </w:pPr>
            <w:r w:rsidRPr="00B237C9">
              <w:rPr>
                <w:rStyle w:val="hps"/>
                <w:rFonts w:ascii="Times New Roman" w:hAnsi="Times New Roman" w:cs="Times New Roman"/>
              </w:rPr>
              <w:t>Organization, period and  Objectives</w:t>
            </w:r>
          </w:p>
          <w:p w:rsidR="007E22AC" w:rsidRPr="00B237C9" w:rsidRDefault="007E22AC" w:rsidP="00FB0E81">
            <w:pPr>
              <w:spacing w:beforeLines="20" w:before="48" w:afterLines="40" w:after="96" w:line="20" w:lineRule="atLeast"/>
              <w:rPr>
                <w:rFonts w:ascii="Times New Roman" w:hAnsi="Times New Roman" w:cs="Times New Roman"/>
                <w:b/>
                <w:bCs/>
              </w:rPr>
            </w:pPr>
          </w:p>
        </w:tc>
        <w:tc>
          <w:tcPr>
            <w:tcW w:w="2727" w:type="dxa"/>
            <w:gridSpan w:val="2"/>
            <w:shd w:val="clear" w:color="auto" w:fill="FFFFFF"/>
          </w:tcPr>
          <w:p w:rsidR="007E22AC" w:rsidRPr="00B237C9" w:rsidRDefault="007E22AC" w:rsidP="00FB0E81">
            <w:pPr>
              <w:spacing w:after="0" w:line="240" w:lineRule="auto"/>
              <w:rPr>
                <w:rFonts w:ascii="Times New Roman" w:hAnsi="Times New Roman" w:cs="Times New Roman"/>
                <w:b/>
                <w:bCs/>
              </w:rPr>
            </w:pPr>
          </w:p>
          <w:p w:rsidR="007E22AC" w:rsidRPr="00B237C9" w:rsidRDefault="007E22AC" w:rsidP="00FB0E81">
            <w:pPr>
              <w:spacing w:after="0" w:line="240" w:lineRule="auto"/>
              <w:rPr>
                <w:rFonts w:ascii="Times New Roman" w:hAnsi="Times New Roman" w:cs="Times New Roman"/>
                <w:b/>
                <w:bCs/>
              </w:rPr>
            </w:pPr>
            <w:r w:rsidRPr="00B237C9">
              <w:rPr>
                <w:rFonts w:ascii="Times New Roman" w:hAnsi="Times New Roman" w:cs="Times New Roman"/>
                <w:b/>
                <w:bCs/>
              </w:rPr>
              <w:t>All Partner</w:t>
            </w:r>
          </w:p>
          <w:p w:rsidR="007E22AC" w:rsidRPr="00B237C9" w:rsidRDefault="007E22AC" w:rsidP="00FB0E81">
            <w:pPr>
              <w:spacing w:after="0" w:line="240" w:lineRule="auto"/>
              <w:jc w:val="center"/>
              <w:rPr>
                <w:rFonts w:ascii="Times New Roman" w:hAnsi="Times New Roman" w:cs="Times New Roman"/>
                <w:b/>
                <w:bCs/>
              </w:rPr>
            </w:pPr>
          </w:p>
          <w:p w:rsidR="007E22AC" w:rsidRPr="00B237C9" w:rsidRDefault="007E22AC" w:rsidP="00FB0E81">
            <w:pPr>
              <w:spacing w:after="0" w:line="240" w:lineRule="auto"/>
              <w:jc w:val="center"/>
              <w:rPr>
                <w:rFonts w:ascii="Times New Roman" w:hAnsi="Times New Roman" w:cs="Times New Roman"/>
                <w:b/>
                <w:bCs/>
              </w:rPr>
            </w:pPr>
          </w:p>
          <w:p w:rsidR="007E22AC" w:rsidRPr="00B237C9" w:rsidRDefault="007E22AC" w:rsidP="00FB0E81">
            <w:pPr>
              <w:spacing w:beforeLines="20" w:before="48" w:afterLines="40" w:after="96" w:line="20" w:lineRule="atLeast"/>
              <w:rPr>
                <w:rFonts w:ascii="Times New Roman" w:hAnsi="Times New Roman" w:cs="Times New Roman"/>
                <w:b/>
                <w:bCs/>
              </w:rPr>
            </w:pPr>
          </w:p>
        </w:tc>
      </w:tr>
    </w:tbl>
    <w:p w:rsidR="00897962" w:rsidRPr="00BD6EC3" w:rsidRDefault="00897962">
      <w:pPr>
        <w:rPr>
          <w:rFonts w:ascii="Times New Roman" w:hAnsi="Times New Roman" w:cs="Times New Roman"/>
          <w:sz w:val="20"/>
          <w:szCs w:val="20"/>
        </w:rPr>
      </w:pPr>
    </w:p>
    <w:p w:rsidR="00543159" w:rsidRPr="006E5507" w:rsidRDefault="00B237C9" w:rsidP="00B237C9">
      <w:pPr>
        <w:rPr>
          <w:rFonts w:ascii="Times New Roman" w:hAnsi="Times New Roman" w:cs="Times New Roman"/>
        </w:rPr>
      </w:pPr>
      <w:r w:rsidRPr="006E5507">
        <w:rPr>
          <w:rFonts w:ascii="Times New Roman" w:hAnsi="Times New Roman" w:cs="Times New Roman"/>
        </w:rPr>
        <w:t xml:space="preserve">The fourth day of workshop started with the meeting at the Chamber of Commerce of Erbil in order to formally present the proposition of establishing the activity of Incubator, ethic bank and MEDITER’s office inside the venue of the Chamber of Commerce. </w:t>
      </w:r>
    </w:p>
    <w:p w:rsidR="00B237C9" w:rsidRPr="006E5507" w:rsidRDefault="00B237C9" w:rsidP="00B237C9">
      <w:pPr>
        <w:rPr>
          <w:rFonts w:ascii="Times New Roman" w:hAnsi="Times New Roman" w:cs="Times New Roman"/>
        </w:rPr>
      </w:pPr>
      <w:r w:rsidRPr="006E5507">
        <w:rPr>
          <w:rFonts w:ascii="Times New Roman" w:hAnsi="Times New Roman" w:cs="Times New Roman"/>
        </w:rPr>
        <w:t xml:space="preserve">The project’s team composed by Victor Matteucci, Suzan Aref, Sondus Alraui and Dorina Kulla met with Mr. Dara Jalil Khayat president of the Chamber of Commerce, Dr. Anwar Abdullah Advisor and two other members of his staff. </w:t>
      </w:r>
    </w:p>
    <w:p w:rsidR="00543159" w:rsidRPr="006E5507" w:rsidRDefault="00B237C9" w:rsidP="00B237C9">
      <w:pPr>
        <w:rPr>
          <w:rFonts w:ascii="Times New Roman" w:hAnsi="Times New Roman" w:cs="Times New Roman"/>
        </w:rPr>
      </w:pPr>
      <w:r w:rsidRPr="006E5507">
        <w:rPr>
          <w:rFonts w:ascii="Times New Roman" w:hAnsi="Times New Roman" w:cs="Times New Roman"/>
          <w:bCs/>
        </w:rPr>
        <w:t>As mentioned above t</w:t>
      </w:r>
      <w:r w:rsidR="00543159" w:rsidRPr="006E5507">
        <w:rPr>
          <w:rFonts w:ascii="Times New Roman" w:hAnsi="Times New Roman" w:cs="Times New Roman"/>
          <w:bCs/>
        </w:rPr>
        <w:t xml:space="preserve">he purpose </w:t>
      </w:r>
      <w:r w:rsidR="00543159" w:rsidRPr="006E5507">
        <w:rPr>
          <w:rFonts w:ascii="Times New Roman" w:hAnsi="Times New Roman" w:cs="Times New Roman"/>
        </w:rPr>
        <w:t xml:space="preserve">of the visit was to discuss the establishment of </w:t>
      </w:r>
      <w:r w:rsidRPr="006E5507">
        <w:rPr>
          <w:rFonts w:ascii="Times New Roman" w:hAnsi="Times New Roman" w:cs="Times New Roman"/>
        </w:rPr>
        <w:t xml:space="preserve">the </w:t>
      </w:r>
      <w:r w:rsidR="00A131FC" w:rsidRPr="006E5507">
        <w:rPr>
          <w:rFonts w:ascii="Times New Roman" w:hAnsi="Times New Roman" w:cs="Times New Roman"/>
        </w:rPr>
        <w:t>incubator inside</w:t>
      </w:r>
      <w:r w:rsidR="00543159" w:rsidRPr="006E5507">
        <w:rPr>
          <w:rFonts w:ascii="Times New Roman" w:hAnsi="Times New Roman" w:cs="Times New Roman"/>
        </w:rPr>
        <w:t xml:space="preserve"> Erbil Chamber of Commerce</w:t>
      </w:r>
      <w:r w:rsidRPr="006E5507">
        <w:rPr>
          <w:rFonts w:ascii="Times New Roman" w:hAnsi="Times New Roman" w:cs="Times New Roman"/>
        </w:rPr>
        <w:t xml:space="preserve"> </w:t>
      </w:r>
      <w:r w:rsidR="00F56C40" w:rsidRPr="006E5507">
        <w:rPr>
          <w:rFonts w:ascii="Times New Roman" w:hAnsi="Times New Roman" w:cs="Times New Roman"/>
        </w:rPr>
        <w:t>and to</w:t>
      </w:r>
      <w:r w:rsidR="00543159" w:rsidRPr="006E5507">
        <w:rPr>
          <w:rFonts w:ascii="Times New Roman" w:hAnsi="Times New Roman" w:cs="Times New Roman"/>
        </w:rPr>
        <w:t xml:space="preserve"> become the first </w:t>
      </w:r>
      <w:r w:rsidRPr="006E5507">
        <w:rPr>
          <w:rFonts w:ascii="Times New Roman" w:hAnsi="Times New Roman" w:cs="Times New Roman"/>
        </w:rPr>
        <w:t>incubator</w:t>
      </w:r>
      <w:r w:rsidR="00543159" w:rsidRPr="006E5507">
        <w:rPr>
          <w:rFonts w:ascii="Times New Roman" w:hAnsi="Times New Roman" w:cs="Times New Roman"/>
        </w:rPr>
        <w:t xml:space="preserve"> in Iraq hosted by a chamber of commerce and recognized internationally. </w:t>
      </w:r>
    </w:p>
    <w:p w:rsidR="00543159" w:rsidRPr="006E5507" w:rsidRDefault="00543159" w:rsidP="00A131FC">
      <w:pPr>
        <w:rPr>
          <w:rFonts w:ascii="Times New Roman" w:hAnsi="Times New Roman" w:cs="Times New Roman"/>
        </w:rPr>
      </w:pPr>
      <w:r w:rsidRPr="006E5507">
        <w:rPr>
          <w:rFonts w:ascii="Times New Roman" w:hAnsi="Times New Roman" w:cs="Times New Roman"/>
        </w:rPr>
        <w:t xml:space="preserve">The incubator </w:t>
      </w:r>
      <w:r w:rsidR="00A131FC" w:rsidRPr="006E5507">
        <w:rPr>
          <w:rFonts w:ascii="Times New Roman" w:hAnsi="Times New Roman" w:cs="Times New Roman"/>
        </w:rPr>
        <w:t>and the “ethic bank”</w:t>
      </w:r>
      <w:r w:rsidRPr="006E5507">
        <w:rPr>
          <w:rFonts w:ascii="Times New Roman" w:hAnsi="Times New Roman" w:cs="Times New Roman"/>
        </w:rPr>
        <w:t xml:space="preserve"> will provide intensive trainings by specialized local and external trainers and support small and medium enterprises in terms of banking information, micro-finance linkages, business </w:t>
      </w:r>
      <w:r w:rsidRPr="006E5507">
        <w:rPr>
          <w:rFonts w:ascii="Times New Roman" w:hAnsi="Times New Roman" w:cs="Times New Roman"/>
        </w:rPr>
        <w:lastRenderedPageBreak/>
        <w:t xml:space="preserve">plans and loan packages. It will provide necessary assistance to the projects which have affected negatively by external factors and identify the causes leading to bad status of the project. The incubator will be supported by the European Union and linked with other incubator projects from Belgium, Italy and Lebanon. </w:t>
      </w:r>
    </w:p>
    <w:p w:rsidR="00543159" w:rsidRPr="006E5507" w:rsidRDefault="00543159" w:rsidP="00971500">
      <w:pPr>
        <w:spacing w:after="0" w:line="240" w:lineRule="auto"/>
        <w:rPr>
          <w:rFonts w:ascii="Times New Roman" w:hAnsi="Times New Roman" w:cs="Times New Roman"/>
        </w:rPr>
      </w:pPr>
      <w:r w:rsidRPr="006E5507">
        <w:rPr>
          <w:rFonts w:ascii="Times New Roman" w:hAnsi="Times New Roman" w:cs="Times New Roman"/>
        </w:rPr>
        <w:t xml:space="preserve">The incubator will also </w:t>
      </w:r>
      <w:r w:rsidR="00A131FC" w:rsidRPr="006E5507">
        <w:rPr>
          <w:rFonts w:ascii="Times New Roman" w:hAnsi="Times New Roman" w:cs="Times New Roman"/>
        </w:rPr>
        <w:t>facilitate visits for</w:t>
      </w:r>
      <w:r w:rsidRPr="006E5507">
        <w:rPr>
          <w:rFonts w:ascii="Times New Roman" w:hAnsi="Times New Roman" w:cs="Times New Roman"/>
        </w:rPr>
        <w:t xml:space="preserve"> traders to European countries to similar experience and get knowledge about the incubator projects in Europe. </w:t>
      </w:r>
    </w:p>
    <w:p w:rsidR="00543159" w:rsidRPr="006E5507" w:rsidRDefault="00543159" w:rsidP="00971500">
      <w:pPr>
        <w:spacing w:after="0" w:line="240" w:lineRule="auto"/>
        <w:rPr>
          <w:rFonts w:ascii="Times New Roman" w:hAnsi="Times New Roman" w:cs="Times New Roman"/>
        </w:rPr>
      </w:pPr>
    </w:p>
    <w:p w:rsidR="00543159" w:rsidRPr="006E5507" w:rsidRDefault="00F56C40" w:rsidP="00971500">
      <w:pPr>
        <w:spacing w:after="0" w:line="240" w:lineRule="auto"/>
        <w:rPr>
          <w:rFonts w:ascii="Times New Roman" w:hAnsi="Times New Roman" w:cs="Times New Roman"/>
        </w:rPr>
      </w:pPr>
      <w:r w:rsidRPr="006E5507">
        <w:rPr>
          <w:rFonts w:ascii="Times New Roman" w:hAnsi="Times New Roman" w:cs="Times New Roman"/>
        </w:rPr>
        <w:t>The</w:t>
      </w:r>
      <w:r w:rsidR="00543159" w:rsidRPr="006E5507">
        <w:rPr>
          <w:rFonts w:ascii="Times New Roman" w:hAnsi="Times New Roman" w:cs="Times New Roman"/>
        </w:rPr>
        <w:t xml:space="preserve"> Incubator will help the Erbil Chamber of Commerce to devise business ideas that would be helpful for the current financial situation and help the youths, IDPs and </w:t>
      </w:r>
      <w:r>
        <w:rPr>
          <w:rFonts w:ascii="Times New Roman" w:hAnsi="Times New Roman" w:cs="Times New Roman"/>
        </w:rPr>
        <w:t>host community</w:t>
      </w:r>
      <w:r w:rsidR="00543159" w:rsidRPr="006E5507">
        <w:rPr>
          <w:rFonts w:ascii="Times New Roman" w:hAnsi="Times New Roman" w:cs="Times New Roman"/>
        </w:rPr>
        <w:t xml:space="preserve"> to establish their own businesses and get employment opportunities. </w:t>
      </w:r>
    </w:p>
    <w:p w:rsidR="00543159" w:rsidRPr="006E5507" w:rsidRDefault="00543159" w:rsidP="00971500">
      <w:pPr>
        <w:spacing w:after="0" w:line="240" w:lineRule="auto"/>
        <w:rPr>
          <w:rFonts w:ascii="Times New Roman" w:hAnsi="Times New Roman" w:cs="Times New Roman"/>
        </w:rPr>
      </w:pPr>
    </w:p>
    <w:p w:rsidR="00543159" w:rsidRPr="006E5507" w:rsidRDefault="00543159" w:rsidP="00971500">
      <w:pPr>
        <w:spacing w:after="0" w:line="240" w:lineRule="auto"/>
        <w:rPr>
          <w:rFonts w:ascii="Times New Roman" w:hAnsi="Times New Roman" w:cs="Times New Roman"/>
        </w:rPr>
      </w:pPr>
      <w:r w:rsidRPr="006E5507">
        <w:rPr>
          <w:rFonts w:ascii="Times New Roman" w:hAnsi="Times New Roman" w:cs="Times New Roman"/>
        </w:rPr>
        <w:t xml:space="preserve">As it was clear from the discussions, </w:t>
      </w:r>
      <w:r w:rsidR="00F56C40" w:rsidRPr="006E5507">
        <w:rPr>
          <w:rFonts w:ascii="Times New Roman" w:hAnsi="Times New Roman" w:cs="Times New Roman"/>
        </w:rPr>
        <w:t>the</w:t>
      </w:r>
      <w:r w:rsidRPr="006E5507">
        <w:rPr>
          <w:rFonts w:ascii="Times New Roman" w:hAnsi="Times New Roman" w:cs="Times New Roman"/>
        </w:rPr>
        <w:t xml:space="preserve"> incubator project will be a partnership work between WEO, Mediter and Erbil Chamber of Commerce, but supported by EU.</w:t>
      </w:r>
    </w:p>
    <w:p w:rsidR="00543159" w:rsidRPr="006E5507" w:rsidRDefault="00543159" w:rsidP="00971500">
      <w:pPr>
        <w:spacing w:after="0" w:line="240" w:lineRule="auto"/>
        <w:rPr>
          <w:rFonts w:ascii="Times New Roman" w:hAnsi="Times New Roman" w:cs="Times New Roman"/>
        </w:rPr>
      </w:pPr>
    </w:p>
    <w:p w:rsidR="00543159" w:rsidRDefault="00543159" w:rsidP="00F56C40">
      <w:pPr>
        <w:spacing w:after="0" w:line="240" w:lineRule="auto"/>
        <w:rPr>
          <w:rFonts w:ascii="Times New Roman" w:hAnsi="Times New Roman" w:cs="Times New Roman"/>
        </w:rPr>
      </w:pPr>
      <w:r w:rsidRPr="006E5507">
        <w:rPr>
          <w:rFonts w:ascii="Times New Roman" w:hAnsi="Times New Roman" w:cs="Times New Roman"/>
        </w:rPr>
        <w:t xml:space="preserve">Suzan Aref will be a key focal point of this project and Erbil chamber of Commerce will have their focal point too. The </w:t>
      </w:r>
      <w:r w:rsidR="00F56C40">
        <w:rPr>
          <w:rFonts w:ascii="Times New Roman" w:hAnsi="Times New Roman" w:cs="Times New Roman"/>
        </w:rPr>
        <w:t>initiative</w:t>
      </w:r>
      <w:r w:rsidRPr="006E5507">
        <w:rPr>
          <w:rFonts w:ascii="Times New Roman" w:hAnsi="Times New Roman" w:cs="Times New Roman"/>
        </w:rPr>
        <w:t xml:space="preserve"> will </w:t>
      </w:r>
      <w:r w:rsidR="00F56C40">
        <w:rPr>
          <w:rFonts w:ascii="Times New Roman" w:hAnsi="Times New Roman" w:cs="Times New Roman"/>
        </w:rPr>
        <w:t>last</w:t>
      </w:r>
      <w:r w:rsidRPr="006E5507">
        <w:rPr>
          <w:rFonts w:ascii="Times New Roman" w:hAnsi="Times New Roman" w:cs="Times New Roman"/>
        </w:rPr>
        <w:t xml:space="preserve"> for 2 years as an initial step and with possibility of renewal. </w:t>
      </w:r>
    </w:p>
    <w:p w:rsidR="00B46929" w:rsidRPr="006E5507" w:rsidRDefault="00B46929" w:rsidP="001B7B1E">
      <w:pPr>
        <w:spacing w:after="0" w:line="240" w:lineRule="auto"/>
        <w:rPr>
          <w:rFonts w:ascii="Times New Roman" w:hAnsi="Times New Roman" w:cs="Times New Roman"/>
        </w:rPr>
      </w:pPr>
      <w:r>
        <w:rPr>
          <w:rFonts w:ascii="Times New Roman" w:hAnsi="Times New Roman" w:cs="Times New Roman"/>
        </w:rPr>
        <w:t xml:space="preserve">All participants at the meeting </w:t>
      </w:r>
      <w:r w:rsidR="006C34E4">
        <w:rPr>
          <w:rFonts w:ascii="Times New Roman" w:hAnsi="Times New Roman" w:cs="Times New Roman"/>
        </w:rPr>
        <w:t>suggested</w:t>
      </w:r>
      <w:r>
        <w:rPr>
          <w:rFonts w:ascii="Times New Roman" w:hAnsi="Times New Roman" w:cs="Times New Roman"/>
        </w:rPr>
        <w:t xml:space="preserve"> </w:t>
      </w:r>
      <w:r w:rsidR="004A0215">
        <w:rPr>
          <w:rFonts w:ascii="Times New Roman" w:hAnsi="Times New Roman" w:cs="Times New Roman"/>
        </w:rPr>
        <w:t>the preparation</w:t>
      </w:r>
      <w:r w:rsidR="001B7B1E">
        <w:rPr>
          <w:rFonts w:ascii="Times New Roman" w:hAnsi="Times New Roman" w:cs="Times New Roman"/>
        </w:rPr>
        <w:t xml:space="preserve"> </w:t>
      </w:r>
      <w:r w:rsidR="006C34E4">
        <w:rPr>
          <w:rFonts w:ascii="Times New Roman" w:hAnsi="Times New Roman" w:cs="Times New Roman"/>
        </w:rPr>
        <w:t>an agreement</w:t>
      </w:r>
      <w:r w:rsidR="006E57F0">
        <w:rPr>
          <w:rFonts w:ascii="Times New Roman" w:hAnsi="Times New Roman" w:cs="Times New Roman"/>
        </w:rPr>
        <w:t xml:space="preserve"> specifying all the terms and conditions including roles and responsibilities. </w:t>
      </w:r>
    </w:p>
    <w:p w:rsidR="00543159" w:rsidRPr="006E5507" w:rsidRDefault="00543159" w:rsidP="00971500">
      <w:pPr>
        <w:spacing w:after="0" w:line="240" w:lineRule="auto"/>
        <w:rPr>
          <w:rFonts w:ascii="Times New Roman" w:hAnsi="Times New Roman" w:cs="Times New Roman"/>
        </w:rPr>
      </w:pPr>
    </w:p>
    <w:p w:rsidR="004A0215" w:rsidRPr="004A0215" w:rsidRDefault="004A0215" w:rsidP="004A0215">
      <w:pPr>
        <w:rPr>
          <w:rFonts w:ascii="Times New Roman" w:hAnsi="Times New Roman" w:cs="Times New Roman"/>
        </w:rPr>
      </w:pPr>
      <w:r w:rsidRPr="004A0215">
        <w:rPr>
          <w:rFonts w:ascii="Times New Roman" w:hAnsi="Times New Roman" w:cs="Times New Roman"/>
        </w:rPr>
        <w:t>In the afternoon was organised the last session of workshop in order to reassume all the decision taken</w:t>
      </w:r>
      <w:r>
        <w:rPr>
          <w:rFonts w:ascii="Times New Roman" w:hAnsi="Times New Roman" w:cs="Times New Roman"/>
        </w:rPr>
        <w:t>, obtained results and new goals</w:t>
      </w:r>
      <w:r w:rsidRPr="004A0215">
        <w:rPr>
          <w:rFonts w:ascii="Times New Roman" w:hAnsi="Times New Roman" w:cs="Times New Roman"/>
        </w:rPr>
        <w:t>. The meeting was attended by:</w:t>
      </w:r>
    </w:p>
    <w:p w:rsidR="004A0215" w:rsidRPr="004A0215" w:rsidRDefault="004A0215" w:rsidP="004A0215">
      <w:pPr>
        <w:spacing w:after="0"/>
        <w:rPr>
          <w:rFonts w:ascii="Times New Roman" w:hAnsi="Times New Roman" w:cs="Times New Roman"/>
        </w:rPr>
      </w:pPr>
      <w:r w:rsidRPr="004A0215">
        <w:rPr>
          <w:rFonts w:ascii="Times New Roman" w:hAnsi="Times New Roman" w:cs="Times New Roman"/>
        </w:rPr>
        <w:t>Victor Matteucci - MEDITER Network Aisbl</w:t>
      </w:r>
    </w:p>
    <w:p w:rsidR="004A0215" w:rsidRPr="004A0215" w:rsidRDefault="004A0215" w:rsidP="004A0215">
      <w:pPr>
        <w:spacing w:after="0"/>
        <w:rPr>
          <w:rFonts w:ascii="Times New Roman" w:hAnsi="Times New Roman" w:cs="Times New Roman"/>
        </w:rPr>
      </w:pPr>
      <w:r w:rsidRPr="004A0215">
        <w:rPr>
          <w:rFonts w:ascii="Times New Roman" w:hAnsi="Times New Roman" w:cs="Times New Roman"/>
        </w:rPr>
        <w:t>Dorina Kulla - MEDITER Network Aisbl</w:t>
      </w:r>
    </w:p>
    <w:p w:rsidR="004A0215" w:rsidRPr="004A0215" w:rsidRDefault="004A0215" w:rsidP="004A0215">
      <w:pPr>
        <w:spacing w:after="0"/>
        <w:rPr>
          <w:rFonts w:ascii="Times New Roman" w:hAnsi="Times New Roman" w:cs="Times New Roman"/>
        </w:rPr>
      </w:pPr>
      <w:r w:rsidRPr="004A0215">
        <w:rPr>
          <w:rFonts w:ascii="Times New Roman" w:hAnsi="Times New Roman" w:cs="Times New Roman"/>
        </w:rPr>
        <w:t>Sondus Alraui - MEDITER Network Aisbl</w:t>
      </w:r>
    </w:p>
    <w:p w:rsidR="004A0215" w:rsidRPr="004A0215" w:rsidRDefault="004A0215" w:rsidP="004A0215">
      <w:pPr>
        <w:spacing w:after="0"/>
        <w:rPr>
          <w:rFonts w:ascii="Times New Roman" w:hAnsi="Times New Roman" w:cs="Times New Roman"/>
        </w:rPr>
      </w:pPr>
      <w:r w:rsidRPr="004A0215">
        <w:rPr>
          <w:rFonts w:ascii="Times New Roman" w:hAnsi="Times New Roman" w:cs="Times New Roman"/>
        </w:rPr>
        <w:t>Suzan Aref - WEO</w:t>
      </w:r>
    </w:p>
    <w:p w:rsidR="004A0215" w:rsidRPr="004A0215" w:rsidRDefault="004A0215" w:rsidP="004A0215">
      <w:pPr>
        <w:spacing w:after="0"/>
        <w:rPr>
          <w:rFonts w:ascii="Times New Roman" w:hAnsi="Times New Roman" w:cs="Times New Roman"/>
        </w:rPr>
      </w:pPr>
      <w:r w:rsidRPr="004A0215">
        <w:rPr>
          <w:rFonts w:ascii="Times New Roman" w:hAnsi="Times New Roman" w:cs="Times New Roman"/>
        </w:rPr>
        <w:t>Saba R. Hasan - Governorate of Ninawa</w:t>
      </w:r>
    </w:p>
    <w:p w:rsidR="004A0215" w:rsidRPr="004A0215" w:rsidRDefault="004A0215" w:rsidP="004A0215">
      <w:pPr>
        <w:spacing w:after="0"/>
        <w:rPr>
          <w:rFonts w:ascii="Times New Roman" w:hAnsi="Times New Roman" w:cs="Times New Roman"/>
        </w:rPr>
      </w:pPr>
      <w:r w:rsidRPr="004A0215">
        <w:rPr>
          <w:rFonts w:ascii="Times New Roman" w:hAnsi="Times New Roman" w:cs="Times New Roman"/>
        </w:rPr>
        <w:t>Sameem Noon - Municipality of Mosl</w:t>
      </w:r>
    </w:p>
    <w:p w:rsidR="004A0215" w:rsidRPr="004A0215" w:rsidRDefault="004A0215" w:rsidP="004A0215">
      <w:pPr>
        <w:spacing w:after="0"/>
        <w:rPr>
          <w:rFonts w:ascii="Times New Roman" w:hAnsi="Times New Roman" w:cs="Times New Roman"/>
        </w:rPr>
      </w:pPr>
      <w:r w:rsidRPr="004A0215">
        <w:rPr>
          <w:rFonts w:ascii="Times New Roman" w:hAnsi="Times New Roman" w:cs="Times New Roman"/>
        </w:rPr>
        <w:t>Aram Abd- MEDITER Network Aisbl (local activity coordinator)</w:t>
      </w:r>
    </w:p>
    <w:p w:rsidR="004A0215" w:rsidRDefault="004A0215" w:rsidP="004A0215">
      <w:pPr>
        <w:spacing w:after="0"/>
        <w:rPr>
          <w:rFonts w:ascii="Times New Roman" w:hAnsi="Times New Roman" w:cs="Times New Roman"/>
        </w:rPr>
      </w:pPr>
      <w:r w:rsidRPr="004A0215">
        <w:rPr>
          <w:rFonts w:ascii="Times New Roman" w:hAnsi="Times New Roman" w:cs="Times New Roman"/>
        </w:rPr>
        <w:t>Zeryan Hama -SOC monitoring expert</w:t>
      </w:r>
    </w:p>
    <w:p w:rsidR="00CE562C" w:rsidRDefault="00CE562C" w:rsidP="004A0215">
      <w:pPr>
        <w:spacing w:after="0"/>
        <w:rPr>
          <w:rFonts w:ascii="Times New Roman" w:hAnsi="Times New Roman" w:cs="Times New Roman"/>
        </w:rPr>
      </w:pPr>
    </w:p>
    <w:p w:rsidR="00CE562C" w:rsidRPr="004A0215" w:rsidRDefault="001A42D0" w:rsidP="004A0215">
      <w:pPr>
        <w:spacing w:after="0"/>
        <w:rPr>
          <w:rFonts w:ascii="Times New Roman" w:hAnsi="Times New Roman" w:cs="Times New Roman"/>
        </w:rPr>
      </w:pPr>
      <w:r>
        <w:rPr>
          <w:rFonts w:ascii="Times New Roman" w:hAnsi="Times New Roman" w:cs="Times New Roman"/>
          <w:noProof/>
          <w:lang w:val="it-IT" w:eastAsia="it-IT"/>
        </w:rPr>
        <w:lastRenderedPageBreak/>
        <w:drawing>
          <wp:inline distT="0" distB="0" distL="0" distR="0">
            <wp:extent cx="6105525" cy="4581525"/>
            <wp:effectExtent l="0" t="0" r="9525" b="9525"/>
            <wp:docPr id="10" name="Immagine 1" descr="DSCN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30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4581525"/>
                    </a:xfrm>
                    <a:prstGeom prst="rect">
                      <a:avLst/>
                    </a:prstGeom>
                    <a:noFill/>
                    <a:ln>
                      <a:noFill/>
                    </a:ln>
                  </pic:spPr>
                </pic:pic>
              </a:graphicData>
            </a:graphic>
          </wp:inline>
        </w:drawing>
      </w:r>
    </w:p>
    <w:p w:rsidR="002A79B7" w:rsidRPr="00BD6EC3" w:rsidRDefault="002A79B7" w:rsidP="00971500">
      <w:pPr>
        <w:spacing w:after="0" w:line="240" w:lineRule="auto"/>
        <w:rPr>
          <w:rFonts w:ascii="Times New Roman" w:hAnsi="Times New Roman" w:cs="Times New Roman"/>
          <w:sz w:val="20"/>
          <w:szCs w:val="20"/>
        </w:rPr>
      </w:pPr>
    </w:p>
    <w:p w:rsidR="004A0215" w:rsidRPr="00B237C9" w:rsidRDefault="001A42D0" w:rsidP="00CC1A06">
      <w:pPr>
        <w:rPr>
          <w:rFonts w:ascii="Times New Roman" w:hAnsi="Times New Roman" w:cs="Times New Roman"/>
          <w:sz w:val="20"/>
          <w:szCs w:val="20"/>
        </w:rPr>
      </w:pPr>
      <w:r>
        <w:rPr>
          <w:rFonts w:ascii="Times New Roman" w:hAnsi="Times New Roman" w:cs="Times New Roman"/>
          <w:noProof/>
          <w:sz w:val="20"/>
          <w:szCs w:val="20"/>
          <w:lang w:val="it-IT" w:eastAsia="it-IT"/>
        </w:rPr>
        <w:lastRenderedPageBreak/>
        <w:drawing>
          <wp:inline distT="0" distB="0" distL="0" distR="0">
            <wp:extent cx="6105525" cy="4581525"/>
            <wp:effectExtent l="0" t="0" r="9525" b="9525"/>
            <wp:docPr id="1" name="Immagine 2" descr="DSCN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32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4581525"/>
                    </a:xfrm>
                    <a:prstGeom prst="rect">
                      <a:avLst/>
                    </a:prstGeom>
                    <a:noFill/>
                    <a:ln>
                      <a:noFill/>
                    </a:ln>
                  </pic:spPr>
                </pic:pic>
              </a:graphicData>
            </a:graphic>
          </wp:inline>
        </w:drawing>
      </w:r>
      <w:r>
        <w:rPr>
          <w:rFonts w:ascii="Times New Roman" w:hAnsi="Times New Roman" w:cs="Times New Roman"/>
          <w:noProof/>
          <w:sz w:val="20"/>
          <w:szCs w:val="20"/>
          <w:lang w:val="it-IT" w:eastAsia="it-IT"/>
        </w:rPr>
        <w:lastRenderedPageBreak/>
        <w:drawing>
          <wp:inline distT="0" distB="0" distL="0" distR="0">
            <wp:extent cx="6105525" cy="4581525"/>
            <wp:effectExtent l="0" t="0" r="9525" b="9525"/>
            <wp:docPr id="3" name="Immagine 3" descr="DSCN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31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4581525"/>
                    </a:xfrm>
                    <a:prstGeom prst="rect">
                      <a:avLst/>
                    </a:prstGeom>
                    <a:noFill/>
                    <a:ln>
                      <a:noFill/>
                    </a:ln>
                  </pic:spPr>
                </pic:pic>
              </a:graphicData>
            </a:graphic>
          </wp:inline>
        </w:drawing>
      </w:r>
      <w:r>
        <w:rPr>
          <w:rFonts w:ascii="Times New Roman" w:hAnsi="Times New Roman" w:cs="Times New Roman"/>
          <w:noProof/>
          <w:sz w:val="20"/>
          <w:szCs w:val="20"/>
          <w:lang w:val="it-IT" w:eastAsia="it-IT"/>
        </w:rPr>
        <w:lastRenderedPageBreak/>
        <w:drawing>
          <wp:inline distT="0" distB="0" distL="0" distR="0">
            <wp:extent cx="6115050" cy="4591050"/>
            <wp:effectExtent l="0" t="0" r="0" b="0"/>
            <wp:docPr id="4" name="Immagine 4" descr="IMG_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r>
        <w:rPr>
          <w:rFonts w:ascii="Times New Roman" w:hAnsi="Times New Roman" w:cs="Times New Roman"/>
          <w:noProof/>
          <w:sz w:val="20"/>
          <w:szCs w:val="20"/>
          <w:lang w:val="it-IT" w:eastAsia="it-IT"/>
        </w:rPr>
        <w:lastRenderedPageBreak/>
        <w:drawing>
          <wp:inline distT="0" distB="0" distL="0" distR="0">
            <wp:extent cx="6115050" cy="4591050"/>
            <wp:effectExtent l="0" t="0" r="0" b="0"/>
            <wp:docPr id="5" name="Immagine 5" descr="IMG_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3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r>
        <w:rPr>
          <w:rFonts w:ascii="Times New Roman" w:hAnsi="Times New Roman" w:cs="Times New Roman"/>
          <w:noProof/>
          <w:sz w:val="20"/>
          <w:szCs w:val="20"/>
          <w:lang w:val="it-IT" w:eastAsia="it-IT"/>
        </w:rPr>
        <w:lastRenderedPageBreak/>
        <w:drawing>
          <wp:inline distT="0" distB="0" distL="0" distR="0">
            <wp:extent cx="6115050" cy="4591050"/>
            <wp:effectExtent l="0" t="0" r="0" b="0"/>
            <wp:docPr id="6" name="Immagine 6" descr="IMG_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3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r>
        <w:rPr>
          <w:rFonts w:ascii="Times New Roman" w:hAnsi="Times New Roman" w:cs="Times New Roman"/>
          <w:noProof/>
          <w:sz w:val="20"/>
          <w:szCs w:val="20"/>
          <w:lang w:val="it-IT" w:eastAsia="it-IT"/>
        </w:rPr>
        <w:lastRenderedPageBreak/>
        <w:drawing>
          <wp:inline distT="0" distB="0" distL="0" distR="0">
            <wp:extent cx="6115050" cy="4591050"/>
            <wp:effectExtent l="0" t="0" r="0" b="0"/>
            <wp:docPr id="7" name="Immagine 7" descr="IMG_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3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r>
        <w:rPr>
          <w:rFonts w:ascii="Times New Roman" w:hAnsi="Times New Roman" w:cs="Times New Roman"/>
          <w:noProof/>
          <w:sz w:val="20"/>
          <w:szCs w:val="20"/>
          <w:lang w:val="it-IT" w:eastAsia="it-IT"/>
        </w:rPr>
        <w:lastRenderedPageBreak/>
        <w:drawing>
          <wp:inline distT="0" distB="0" distL="0" distR="0">
            <wp:extent cx="6105525" cy="4581525"/>
            <wp:effectExtent l="0" t="0" r="9525" b="9525"/>
            <wp:docPr id="8" name="Immagine 8" descr="DSCN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32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4581525"/>
                    </a:xfrm>
                    <a:prstGeom prst="rect">
                      <a:avLst/>
                    </a:prstGeom>
                    <a:noFill/>
                    <a:ln>
                      <a:noFill/>
                    </a:ln>
                  </pic:spPr>
                </pic:pic>
              </a:graphicData>
            </a:graphic>
          </wp:inline>
        </w:drawing>
      </w:r>
      <w:r>
        <w:rPr>
          <w:rFonts w:ascii="Times New Roman" w:hAnsi="Times New Roman" w:cs="Times New Roman"/>
          <w:noProof/>
          <w:sz w:val="20"/>
          <w:szCs w:val="20"/>
          <w:lang w:val="it-IT" w:eastAsia="it-IT"/>
        </w:rPr>
        <w:lastRenderedPageBreak/>
        <w:drawing>
          <wp:inline distT="0" distB="0" distL="0" distR="0">
            <wp:extent cx="6105525" cy="4581525"/>
            <wp:effectExtent l="0" t="0" r="9525" b="9525"/>
            <wp:docPr id="9" name="Immagine 9" descr="DSCN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31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5525" cy="4581525"/>
                    </a:xfrm>
                    <a:prstGeom prst="rect">
                      <a:avLst/>
                    </a:prstGeom>
                    <a:noFill/>
                    <a:ln>
                      <a:noFill/>
                    </a:ln>
                  </pic:spPr>
                </pic:pic>
              </a:graphicData>
            </a:graphic>
          </wp:inline>
        </w:drawing>
      </w:r>
    </w:p>
    <w:sectPr w:rsidR="004A0215" w:rsidRPr="00B237C9">
      <w:head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308" w:rsidRDefault="00B17308" w:rsidP="0087577B">
      <w:pPr>
        <w:spacing w:after="0" w:line="240" w:lineRule="auto"/>
      </w:pPr>
      <w:r>
        <w:separator/>
      </w:r>
    </w:p>
  </w:endnote>
  <w:endnote w:type="continuationSeparator" w:id="0">
    <w:p w:rsidR="00B17308" w:rsidRDefault="00B17308" w:rsidP="00875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308" w:rsidRDefault="00B17308" w:rsidP="0087577B">
      <w:pPr>
        <w:spacing w:after="0" w:line="240" w:lineRule="auto"/>
      </w:pPr>
      <w:r>
        <w:separator/>
      </w:r>
    </w:p>
  </w:footnote>
  <w:footnote w:type="continuationSeparator" w:id="0">
    <w:p w:rsidR="00B17308" w:rsidRDefault="00B17308" w:rsidP="008757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E2F" w:rsidRDefault="00D80E2F" w:rsidP="00D80E2F">
    <w:pPr>
      <w:jc w:val="center"/>
      <w:rPr>
        <w:lang w:val="en-US"/>
      </w:rPr>
    </w:pPr>
    <w:r>
      <w:rPr>
        <w:noProof/>
        <w:lang w:val="it-IT" w:eastAsia="it-IT"/>
      </w:rPr>
      <w:drawing>
        <wp:inline distT="0" distB="0" distL="0" distR="0" wp14:anchorId="175C7C01" wp14:editId="520DF580">
          <wp:extent cx="809625" cy="323850"/>
          <wp:effectExtent l="0" t="0" r="9525" b="0"/>
          <wp:docPr id="2" name="Immagine 2" descr="Med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Medte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9625" cy="323850"/>
                  </a:xfrm>
                  <a:prstGeom prst="rect">
                    <a:avLst/>
                  </a:prstGeom>
                  <a:noFill/>
                  <a:ln>
                    <a:noFill/>
                  </a:ln>
                </pic:spPr>
              </pic:pic>
            </a:graphicData>
          </a:graphic>
        </wp:inline>
      </w:drawing>
    </w:r>
  </w:p>
  <w:p w:rsidR="00D80E2F" w:rsidRPr="00D676BE" w:rsidRDefault="00D80E2F" w:rsidP="00D80E2F">
    <w:pPr>
      <w:shd w:val="clear" w:color="auto" w:fill="FFFFFF"/>
      <w:jc w:val="center"/>
      <w:rPr>
        <w:rFonts w:ascii="Segoe UI" w:hAnsi="Segoe UI" w:cs="Segoe UI"/>
        <w:b/>
        <w:bCs/>
        <w:color w:val="000000"/>
        <w:sz w:val="16"/>
        <w:szCs w:val="16"/>
        <w:lang w:val="fr-FR"/>
      </w:rPr>
    </w:pPr>
    <w:r w:rsidRPr="00D676BE">
      <w:rPr>
        <w:rFonts w:ascii="Segoe UI" w:hAnsi="Segoe UI" w:cs="Segoe UI"/>
        <w:b/>
        <w:bCs/>
        <w:color w:val="000000"/>
        <w:sz w:val="16"/>
        <w:szCs w:val="16"/>
        <w:lang w:val="fr-FR"/>
      </w:rPr>
      <w:t>Mediter –Réseau euro-méditerranéen pour la cooperation-AISBL</w:t>
    </w:r>
  </w:p>
  <w:p w:rsidR="00D80E2F" w:rsidRPr="00635D15" w:rsidRDefault="00B17308" w:rsidP="00635D15">
    <w:pPr>
      <w:shd w:val="clear" w:color="auto" w:fill="FFFFFF"/>
      <w:jc w:val="center"/>
      <w:rPr>
        <w:rFonts w:ascii="Times New Roman" w:hAnsi="Times New Roman"/>
        <w:sz w:val="16"/>
        <w:szCs w:val="16"/>
        <w:lang w:val="en-US"/>
      </w:rPr>
    </w:pPr>
    <w:hyperlink r:id="rId3" w:history="1">
      <w:r w:rsidR="00D80E2F" w:rsidRPr="00D676BE">
        <w:rPr>
          <w:rStyle w:val="Collegamentoipertestuale"/>
          <w:rFonts w:ascii="Segoe UI" w:hAnsi="Segoe UI" w:cs="Segoe UI"/>
          <w:b/>
          <w:bCs/>
          <w:sz w:val="16"/>
          <w:szCs w:val="16"/>
          <w:lang w:val="en-US"/>
        </w:rPr>
        <w:t>www.euromediter.eu</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7F071D"/>
    <w:multiLevelType w:val="hybridMultilevel"/>
    <w:tmpl w:val="B846DD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9B760D3"/>
    <w:multiLevelType w:val="hybridMultilevel"/>
    <w:tmpl w:val="ABB258A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2AC"/>
    <w:rsid w:val="00013970"/>
    <w:rsid w:val="000370EF"/>
    <w:rsid w:val="000B5A80"/>
    <w:rsid w:val="000C03BD"/>
    <w:rsid w:val="000D6D7F"/>
    <w:rsid w:val="000D7D16"/>
    <w:rsid w:val="00125CA4"/>
    <w:rsid w:val="00191A9F"/>
    <w:rsid w:val="001A42D0"/>
    <w:rsid w:val="001A4EF1"/>
    <w:rsid w:val="001B3350"/>
    <w:rsid w:val="001B7B1E"/>
    <w:rsid w:val="001F6FD4"/>
    <w:rsid w:val="00240A2F"/>
    <w:rsid w:val="0024145F"/>
    <w:rsid w:val="002A79B7"/>
    <w:rsid w:val="002D3FD5"/>
    <w:rsid w:val="00312D46"/>
    <w:rsid w:val="003F7D3C"/>
    <w:rsid w:val="00402216"/>
    <w:rsid w:val="004161A0"/>
    <w:rsid w:val="00434951"/>
    <w:rsid w:val="00450654"/>
    <w:rsid w:val="00471C8A"/>
    <w:rsid w:val="004A0215"/>
    <w:rsid w:val="004F07FC"/>
    <w:rsid w:val="00531BB8"/>
    <w:rsid w:val="00543159"/>
    <w:rsid w:val="005E72CC"/>
    <w:rsid w:val="005F4AEE"/>
    <w:rsid w:val="00617C31"/>
    <w:rsid w:val="00622ACD"/>
    <w:rsid w:val="00631865"/>
    <w:rsid w:val="00635D15"/>
    <w:rsid w:val="00670A4A"/>
    <w:rsid w:val="006A1718"/>
    <w:rsid w:val="006A6937"/>
    <w:rsid w:val="006A7709"/>
    <w:rsid w:val="006B2DAE"/>
    <w:rsid w:val="006C05CE"/>
    <w:rsid w:val="006C34E4"/>
    <w:rsid w:val="006E5507"/>
    <w:rsid w:val="006E57F0"/>
    <w:rsid w:val="007E22AC"/>
    <w:rsid w:val="007E3E4C"/>
    <w:rsid w:val="008100CC"/>
    <w:rsid w:val="00817534"/>
    <w:rsid w:val="0083262A"/>
    <w:rsid w:val="00843DDA"/>
    <w:rsid w:val="0087577B"/>
    <w:rsid w:val="00897962"/>
    <w:rsid w:val="008A72B1"/>
    <w:rsid w:val="008C20DB"/>
    <w:rsid w:val="00916586"/>
    <w:rsid w:val="0093242C"/>
    <w:rsid w:val="00971500"/>
    <w:rsid w:val="009B15E2"/>
    <w:rsid w:val="00A131FC"/>
    <w:rsid w:val="00A73F3A"/>
    <w:rsid w:val="00A8110A"/>
    <w:rsid w:val="00A8752F"/>
    <w:rsid w:val="00A91BB2"/>
    <w:rsid w:val="00AA3BF9"/>
    <w:rsid w:val="00AC1008"/>
    <w:rsid w:val="00AD5FDE"/>
    <w:rsid w:val="00AF5D25"/>
    <w:rsid w:val="00B13BDC"/>
    <w:rsid w:val="00B17308"/>
    <w:rsid w:val="00B237C9"/>
    <w:rsid w:val="00B46929"/>
    <w:rsid w:val="00B9516C"/>
    <w:rsid w:val="00BB64A2"/>
    <w:rsid w:val="00BD6EC3"/>
    <w:rsid w:val="00BF74F8"/>
    <w:rsid w:val="00C1106E"/>
    <w:rsid w:val="00C15400"/>
    <w:rsid w:val="00C36685"/>
    <w:rsid w:val="00CB4061"/>
    <w:rsid w:val="00CC1A06"/>
    <w:rsid w:val="00CE562C"/>
    <w:rsid w:val="00CF0281"/>
    <w:rsid w:val="00D24DE1"/>
    <w:rsid w:val="00D67545"/>
    <w:rsid w:val="00D80E2F"/>
    <w:rsid w:val="00DA3E8A"/>
    <w:rsid w:val="00DC00A2"/>
    <w:rsid w:val="00DF0E27"/>
    <w:rsid w:val="00E13E86"/>
    <w:rsid w:val="00EC0684"/>
    <w:rsid w:val="00ED2154"/>
    <w:rsid w:val="00EE1719"/>
    <w:rsid w:val="00EE1FAA"/>
    <w:rsid w:val="00EE5E87"/>
    <w:rsid w:val="00F44099"/>
    <w:rsid w:val="00F56C40"/>
    <w:rsid w:val="00F715A5"/>
    <w:rsid w:val="00F7403C"/>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674BA-FAB4-415C-962D-207F75D13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36685"/>
    <w:pPr>
      <w:spacing w:after="200" w:line="276" w:lineRule="auto"/>
    </w:pPr>
    <w:rPr>
      <w:rFonts w:ascii="Calibri" w:eastAsia="Times New Roman" w:hAnsi="Calibri" w:cs="Calibri"/>
      <w:lang w:val="en-GB"/>
    </w:rPr>
  </w:style>
  <w:style w:type="paragraph" w:styleId="Titolo1">
    <w:name w:val="heading 1"/>
    <w:basedOn w:val="Normale"/>
    <w:next w:val="Normale"/>
    <w:link w:val="Titolo1Carattere"/>
    <w:qFormat/>
    <w:rsid w:val="007E22AC"/>
    <w:pPr>
      <w:keepNext/>
      <w:spacing w:before="240" w:after="60" w:line="240" w:lineRule="auto"/>
      <w:outlineLvl w:val="0"/>
    </w:pPr>
    <w:rPr>
      <w:rFonts w:ascii="Arial" w:eastAsia="Calibri" w:hAnsi="Arial" w:cs="Arial"/>
      <w:b/>
      <w:bCs/>
      <w:kern w:val="3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E22AC"/>
    <w:rPr>
      <w:rFonts w:ascii="Arial" w:eastAsia="Calibri" w:hAnsi="Arial" w:cs="Arial"/>
      <w:b/>
      <w:bCs/>
      <w:kern w:val="32"/>
      <w:sz w:val="32"/>
      <w:szCs w:val="32"/>
    </w:rPr>
  </w:style>
  <w:style w:type="paragraph" w:styleId="Paragrafoelenco">
    <w:name w:val="List Paragraph"/>
    <w:basedOn w:val="Normale"/>
    <w:uiPriority w:val="99"/>
    <w:qFormat/>
    <w:rsid w:val="007E22AC"/>
    <w:pPr>
      <w:ind w:left="720"/>
      <w:contextualSpacing/>
    </w:pPr>
  </w:style>
  <w:style w:type="character" w:customStyle="1" w:styleId="hps">
    <w:name w:val="hps"/>
    <w:basedOn w:val="Carpredefinitoparagrafo"/>
    <w:rsid w:val="007E22AC"/>
  </w:style>
  <w:style w:type="character" w:customStyle="1" w:styleId="apple-converted-space">
    <w:name w:val="apple-converted-space"/>
    <w:basedOn w:val="Carpredefinitoparagrafo"/>
    <w:rsid w:val="007E22AC"/>
  </w:style>
  <w:style w:type="paragraph" w:styleId="Intestazione">
    <w:name w:val="header"/>
    <w:basedOn w:val="Normale"/>
    <w:link w:val="IntestazioneCarattere"/>
    <w:uiPriority w:val="99"/>
    <w:unhideWhenUsed/>
    <w:rsid w:val="0087577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7577B"/>
    <w:rPr>
      <w:rFonts w:ascii="Calibri" w:eastAsia="Times New Roman" w:hAnsi="Calibri" w:cs="Calibri"/>
    </w:rPr>
  </w:style>
  <w:style w:type="paragraph" w:styleId="Pidipagina">
    <w:name w:val="footer"/>
    <w:basedOn w:val="Normale"/>
    <w:link w:val="PidipaginaCarattere"/>
    <w:uiPriority w:val="99"/>
    <w:unhideWhenUsed/>
    <w:rsid w:val="0087577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7577B"/>
    <w:rPr>
      <w:rFonts w:ascii="Calibri" w:eastAsia="Times New Roman" w:hAnsi="Calibri" w:cs="Calibri"/>
    </w:rPr>
  </w:style>
  <w:style w:type="character" w:styleId="Collegamentoipertestuale">
    <w:name w:val="Hyperlink"/>
    <w:basedOn w:val="Carpredefinitoparagrafo"/>
    <w:uiPriority w:val="99"/>
    <w:unhideWhenUsed/>
    <w:rsid w:val="00D80E2F"/>
    <w:rPr>
      <w:color w:val="0563C1" w:themeColor="hyperlink"/>
      <w:u w:val="single"/>
    </w:rPr>
  </w:style>
  <w:style w:type="paragraph" w:styleId="Testofumetto">
    <w:name w:val="Balloon Text"/>
    <w:basedOn w:val="Normale"/>
    <w:link w:val="TestofumettoCarattere"/>
    <w:uiPriority w:val="99"/>
    <w:semiHidden/>
    <w:unhideWhenUsed/>
    <w:rsid w:val="00F440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409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0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ind-it-organization-999910916733540/?fref=ts"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hyperlink" Target="http://www.euromediter.eu" TargetMode="External"/><Relationship Id="rId2" Type="http://schemas.openxmlformats.org/officeDocument/2006/relationships/image" Target="cid:image002.png@01D0F90D.D1215CA0" TargetMode="External"/><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18ED2-A4D3-45F1-A1B2-F8415618C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1831</Words>
  <Characters>10439</Characters>
  <Application>Microsoft Office Word</Application>
  <DocSecurity>0</DocSecurity>
  <Lines>86</Lines>
  <Paragraphs>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12246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Victor</cp:lastModifiedBy>
  <cp:revision>2</cp:revision>
  <dcterms:created xsi:type="dcterms:W3CDTF">2016-03-07T14:18:00Z</dcterms:created>
  <dcterms:modified xsi:type="dcterms:W3CDTF">2016-03-07T14:18:00Z</dcterms:modified>
</cp:coreProperties>
</file>